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F" w:rsidRDefault="00851A63" w:rsidP="00851A63">
      <w:pPr>
        <w:jc w:val="center"/>
        <w:rPr>
          <w:rFonts w:ascii="Cambria" w:hAnsi="Cambria"/>
          <w:b/>
          <w:sz w:val="28"/>
          <w:szCs w:val="24"/>
          <w:lang w:val="hr-HR"/>
        </w:rPr>
      </w:pPr>
      <w:r>
        <w:rPr>
          <w:rFonts w:ascii="Cambria" w:hAnsi="Cambria"/>
          <w:b/>
          <w:sz w:val="28"/>
          <w:szCs w:val="24"/>
          <w:lang w:val="hr-HR"/>
        </w:rPr>
        <w:t xml:space="preserve">ZAHTJEV ZA ISPLATU TROŠKOVA REPREZENTACIJE </w:t>
      </w:r>
      <w:r w:rsidR="00D4494F" w:rsidRPr="00D4494F">
        <w:rPr>
          <w:rFonts w:ascii="Cambria" w:hAnsi="Cambria"/>
          <w:b/>
          <w:sz w:val="28"/>
          <w:szCs w:val="24"/>
          <w:lang w:val="hr-HR"/>
        </w:rPr>
        <w:t>(ugošćivanja)</w:t>
      </w:r>
    </w:p>
    <w:p w:rsidR="00D4494F" w:rsidRDefault="00D4494F" w:rsidP="00D4494F">
      <w:pPr>
        <w:rPr>
          <w:rFonts w:ascii="Cambria" w:hAnsi="Cambria"/>
          <w:b/>
          <w:sz w:val="28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634"/>
      </w:tblGrid>
      <w:tr w:rsidR="00D4494F" w:rsidRPr="00867096" w:rsidTr="007C4196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4494F" w:rsidRPr="005F2B9A" w:rsidRDefault="00867096" w:rsidP="005F2B9A">
            <w:pPr>
              <w:spacing w:before="120" w:after="120"/>
              <w:jc w:val="right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Odsjek/Ustrojbena jedinica:</w:t>
            </w:r>
          </w:p>
        </w:tc>
        <w:bookmarkStart w:id="0" w:name="_GoBack"/>
        <w:tc>
          <w:tcPr>
            <w:tcW w:w="5634" w:type="dxa"/>
            <w:vAlign w:val="center"/>
          </w:tcPr>
          <w:p w:rsidR="00D4494F" w:rsidRPr="005F2B9A" w:rsidRDefault="00816862" w:rsidP="00D4494F">
            <w:pPr>
              <w:spacing w:before="120" w:after="120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 w:cs="Calibri"/>
                <w:sz w:val="22"/>
                <w:szCs w:val="24"/>
                <w:lang w:val="hr-HR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bookmarkStart w:id="1" w:name="Dropdown3"/>
            <w:r w:rsidR="00D4494F" w:rsidRPr="005F2B9A">
              <w:rPr>
                <w:rFonts w:ascii="Cambria" w:hAnsi="Cambria" w:cs="Calibri"/>
                <w:sz w:val="22"/>
                <w:szCs w:val="24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4"/>
                <w:lang w:val="hr-HR"/>
              </w:rPr>
            </w:r>
            <w:r>
              <w:rPr>
                <w:rFonts w:ascii="Cambria" w:hAnsi="Cambria" w:cs="Calibri"/>
                <w:sz w:val="22"/>
                <w:szCs w:val="24"/>
                <w:lang w:val="hr-HR"/>
              </w:rPr>
              <w:fldChar w:fldCharType="separate"/>
            </w:r>
            <w:r w:rsidRPr="005F2B9A">
              <w:rPr>
                <w:rFonts w:ascii="Cambria" w:hAnsi="Cambria" w:cs="Calibri"/>
                <w:sz w:val="22"/>
                <w:szCs w:val="24"/>
                <w:lang w:val="hr-HR"/>
              </w:rPr>
              <w:fldChar w:fldCharType="end"/>
            </w:r>
            <w:bookmarkEnd w:id="0"/>
            <w:bookmarkEnd w:id="1"/>
          </w:p>
        </w:tc>
      </w:tr>
      <w:tr w:rsidR="00D4494F" w:rsidRPr="00867096" w:rsidTr="007C4196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4494F" w:rsidRPr="005F2B9A" w:rsidRDefault="00D4494F" w:rsidP="005F2B9A">
            <w:pPr>
              <w:spacing w:before="120" w:after="120"/>
              <w:jc w:val="right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 xml:space="preserve">Ime i prezime </w:t>
            </w:r>
            <w:r w:rsidR="007C4196" w:rsidRPr="005F2B9A">
              <w:rPr>
                <w:rFonts w:ascii="Cambria" w:hAnsi="Cambria"/>
                <w:sz w:val="22"/>
                <w:szCs w:val="24"/>
                <w:lang w:val="hr-HR"/>
              </w:rPr>
              <w:t>osobe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 xml:space="preserve"> </w:t>
            </w:r>
            <w:r w:rsidR="007C4196" w:rsidRPr="005F2B9A">
              <w:rPr>
                <w:rFonts w:ascii="Cambria" w:hAnsi="Cambria"/>
                <w:sz w:val="22"/>
                <w:szCs w:val="24"/>
                <w:lang w:val="hr-HR"/>
              </w:rPr>
              <w:t>odgovorne za organizaciju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 xml:space="preserve"> događaj</w:t>
            </w:r>
            <w:r w:rsidR="007C4196" w:rsidRPr="005F2B9A">
              <w:rPr>
                <w:rFonts w:ascii="Cambria" w:hAnsi="Cambria"/>
                <w:sz w:val="22"/>
                <w:szCs w:val="24"/>
                <w:lang w:val="hr-HR"/>
              </w:rPr>
              <w:t>a/ugošćivanja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:</w:t>
            </w:r>
          </w:p>
        </w:tc>
        <w:tc>
          <w:tcPr>
            <w:tcW w:w="5634" w:type="dxa"/>
            <w:vAlign w:val="center"/>
          </w:tcPr>
          <w:p w:rsidR="00D4494F" w:rsidRPr="005F2B9A" w:rsidRDefault="00816862" w:rsidP="00867096">
            <w:pPr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494F" w:rsidRPr="005F2B9A">
              <w:rPr>
                <w:rFonts w:ascii="Cambria" w:hAnsi="Cambria"/>
                <w:sz w:val="22"/>
                <w:szCs w:val="24"/>
                <w:lang w:val="hr-HR"/>
              </w:rPr>
              <w:instrText xml:space="preserve"> FORMTEXT </w:instrTex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separate"/>
            </w:r>
            <w:r w:rsidR="00D4494F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4494F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4494F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4494F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4494F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end"/>
            </w:r>
          </w:p>
        </w:tc>
      </w:tr>
      <w:tr w:rsidR="00D4494F" w:rsidRPr="00867096" w:rsidTr="007C4196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4494F" w:rsidRPr="005F2B9A" w:rsidRDefault="00D4494F" w:rsidP="005F2B9A">
            <w:pPr>
              <w:spacing w:before="120" w:after="120"/>
              <w:jc w:val="right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 xml:space="preserve">Kratak opis </w:t>
            </w:r>
            <w:r w:rsidR="00867096" w:rsidRPr="005F2B9A">
              <w:rPr>
                <w:rFonts w:ascii="Cambria" w:hAnsi="Cambria"/>
                <w:sz w:val="22"/>
                <w:szCs w:val="24"/>
                <w:lang w:val="hr-HR"/>
              </w:rPr>
              <w:t xml:space="preserve">reprezentacije                  </w:t>
            </w:r>
            <w:r w:rsidR="00867096" w:rsidRPr="005F2B9A">
              <w:rPr>
                <w:rFonts w:ascii="Cambria" w:hAnsi="Cambria"/>
                <w:i/>
                <w:sz w:val="20"/>
                <w:szCs w:val="24"/>
                <w:lang w:val="hr-HR"/>
              </w:rPr>
              <w:t>(</w:t>
            </w:r>
            <w:r w:rsidRPr="005F2B9A">
              <w:rPr>
                <w:rFonts w:ascii="Cambria" w:hAnsi="Cambria"/>
                <w:i/>
                <w:sz w:val="20"/>
                <w:szCs w:val="24"/>
                <w:lang w:val="hr-HR"/>
              </w:rPr>
              <w:t>poslovnog događaja/ugošćivanja</w:t>
            </w:r>
            <w:r w:rsidR="00867096" w:rsidRPr="005F2B9A">
              <w:rPr>
                <w:rFonts w:ascii="Cambria" w:hAnsi="Cambria"/>
                <w:i/>
                <w:sz w:val="20"/>
                <w:szCs w:val="24"/>
                <w:lang w:val="hr-HR"/>
              </w:rPr>
              <w:t>)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:</w:t>
            </w:r>
          </w:p>
        </w:tc>
        <w:tc>
          <w:tcPr>
            <w:tcW w:w="5634" w:type="dxa"/>
            <w:vAlign w:val="center"/>
          </w:tcPr>
          <w:p w:rsidR="00D4494F" w:rsidRPr="005F2B9A" w:rsidRDefault="00816862" w:rsidP="00867096">
            <w:pPr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805B0" w:rsidRPr="005F2B9A">
              <w:rPr>
                <w:rFonts w:ascii="Cambria" w:hAnsi="Cambria"/>
                <w:sz w:val="22"/>
                <w:szCs w:val="24"/>
                <w:lang w:val="hr-HR"/>
              </w:rPr>
              <w:instrText xml:space="preserve"> FORMTEXT </w:instrTex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separate"/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end"/>
            </w:r>
            <w:bookmarkEnd w:id="2"/>
          </w:p>
        </w:tc>
      </w:tr>
      <w:tr w:rsidR="00D4494F" w:rsidRPr="00867096" w:rsidTr="007C4196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4494F" w:rsidRPr="005F2B9A" w:rsidRDefault="00D4494F" w:rsidP="005F2B9A">
            <w:pPr>
              <w:spacing w:before="120" w:after="120"/>
              <w:jc w:val="right"/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Ukupan iznos troška reprezentacije:</w:t>
            </w:r>
          </w:p>
        </w:tc>
        <w:tc>
          <w:tcPr>
            <w:tcW w:w="5634" w:type="dxa"/>
            <w:vAlign w:val="center"/>
          </w:tcPr>
          <w:p w:rsidR="00D4494F" w:rsidRPr="005F2B9A" w:rsidRDefault="00816862" w:rsidP="00867096">
            <w:pPr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="00D805B0" w:rsidRPr="005F2B9A">
              <w:rPr>
                <w:rFonts w:ascii="Cambria" w:hAnsi="Cambria"/>
                <w:sz w:val="22"/>
                <w:szCs w:val="24"/>
                <w:lang w:val="hr-HR"/>
              </w:rPr>
              <w:instrText xml:space="preserve"> FORMTEXT </w:instrTex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separate"/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D805B0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end"/>
            </w:r>
          </w:p>
        </w:tc>
      </w:tr>
      <w:tr w:rsidR="00D4494F" w:rsidRPr="00867096" w:rsidTr="007C4196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4494F" w:rsidRPr="005F2B9A" w:rsidRDefault="00867096" w:rsidP="005F2B9A">
            <w:pPr>
              <w:spacing w:before="120" w:after="120"/>
              <w:jc w:val="right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Za troškove reprezentacije teretiti sredstva financijske kartice:</w:t>
            </w:r>
          </w:p>
        </w:tc>
        <w:tc>
          <w:tcPr>
            <w:tcW w:w="5634" w:type="dxa"/>
            <w:vAlign w:val="center"/>
          </w:tcPr>
          <w:p w:rsidR="00D4494F" w:rsidRPr="005F2B9A" w:rsidRDefault="00816862" w:rsidP="00D4494F">
            <w:pPr>
              <w:spacing w:before="120" w:after="120"/>
              <w:rPr>
                <w:rFonts w:ascii="Cambria" w:hAnsi="Cambria" w:cs="Calibri"/>
                <w:sz w:val="22"/>
                <w:szCs w:val="24"/>
                <w:lang w:val="hr-HR"/>
              </w:rPr>
            </w:pPr>
            <w:r>
              <w:rPr>
                <w:rFonts w:ascii="Cambria" w:hAnsi="Cambria" w:cs="Calibri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Financijsku karticu Odsjeka"/>
                    <w:listEntry w:val="Financijsku karticu obrazovnog programa"/>
                    <w:listEntry w:val="Financijsku karticu skupa/zbornika/časopisa"/>
                    <w:listEntry w:val="Osobnu financijsku karticu"/>
                    <w:listEntry w:val="Financijsku karticu projekta"/>
                    <w:listEntry w:val="Financijsku karticu Fakulteta"/>
                  </w:ddList>
                </w:ffData>
              </w:fldChar>
            </w:r>
            <w:r w:rsidR="005F2B9A">
              <w:rPr>
                <w:rFonts w:ascii="Cambria" w:hAnsi="Cambria" w:cs="Calibri"/>
                <w:sz w:val="22"/>
                <w:szCs w:val="24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4"/>
                <w:lang w:val="hr-HR"/>
              </w:rPr>
            </w:r>
            <w:r>
              <w:rPr>
                <w:rFonts w:ascii="Cambria" w:hAnsi="Cambria" w:cs="Calibri"/>
                <w:sz w:val="22"/>
                <w:szCs w:val="24"/>
                <w:lang w:val="hr-HR"/>
              </w:rPr>
              <w:fldChar w:fldCharType="separate"/>
            </w:r>
            <w:r>
              <w:rPr>
                <w:rFonts w:ascii="Cambria" w:hAnsi="Cambria" w:cs="Calibri"/>
                <w:sz w:val="22"/>
                <w:szCs w:val="24"/>
                <w:lang w:val="hr-HR"/>
              </w:rPr>
              <w:fldChar w:fldCharType="end"/>
            </w:r>
          </w:p>
          <w:p w:rsidR="00867096" w:rsidRPr="005F2B9A" w:rsidRDefault="00867096" w:rsidP="00D4494F">
            <w:pPr>
              <w:spacing w:before="120" w:after="120"/>
              <w:rPr>
                <w:rFonts w:ascii="Cambria" w:hAnsi="Cambria" w:cs="Calibri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 w:cs="Calibri"/>
                <w:sz w:val="22"/>
                <w:szCs w:val="24"/>
                <w:lang w:val="hr-HR"/>
              </w:rPr>
              <w:t xml:space="preserve">Upisati </w:t>
            </w:r>
            <w:r w:rsidR="00C4098C" w:rsidRPr="005F2B9A">
              <w:rPr>
                <w:rFonts w:ascii="Cambria" w:hAnsi="Cambria" w:cs="Calibri"/>
                <w:sz w:val="22"/>
                <w:szCs w:val="24"/>
                <w:lang w:val="hr-HR"/>
              </w:rPr>
              <w:t>naziv programa</w:t>
            </w:r>
            <w:r w:rsidR="009B4BD3">
              <w:rPr>
                <w:rFonts w:ascii="Cambria" w:hAnsi="Cambria" w:cs="Calibri"/>
                <w:sz w:val="22"/>
                <w:szCs w:val="24"/>
                <w:lang w:val="hr-HR"/>
              </w:rPr>
              <w:t>/ skupa/ projekta</w:t>
            </w:r>
            <w:r w:rsidR="00C4098C" w:rsidRPr="005F2B9A">
              <w:rPr>
                <w:rFonts w:ascii="Cambria" w:hAnsi="Cambria" w:cs="Calibri"/>
                <w:sz w:val="22"/>
                <w:szCs w:val="24"/>
                <w:lang w:val="hr-HR"/>
              </w:rPr>
              <w:t>:</w:t>
            </w:r>
          </w:p>
          <w:p w:rsidR="00C4098C" w:rsidRPr="005F2B9A" w:rsidRDefault="00816862" w:rsidP="00D4494F">
            <w:pPr>
              <w:spacing w:before="120" w:after="120"/>
              <w:rPr>
                <w:rFonts w:ascii="Cambria" w:hAnsi="Cambria"/>
                <w:sz w:val="22"/>
                <w:szCs w:val="24"/>
                <w:lang w:val="hr-HR"/>
              </w:rPr>
            </w:pPr>
            <w:r>
              <w:rPr>
                <w:rFonts w:ascii="Cambria" w:hAnsi="Cambria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B9A">
              <w:rPr>
                <w:rFonts w:ascii="Cambria" w:hAnsi="Cambria"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4"/>
                <w:lang w:val="hr-HR"/>
              </w:rPr>
            </w:r>
            <w:r>
              <w:rPr>
                <w:rFonts w:ascii="Cambria" w:hAnsi="Cambria"/>
                <w:sz w:val="22"/>
                <w:szCs w:val="24"/>
                <w:lang w:val="hr-HR"/>
              </w:rPr>
              <w:fldChar w:fldCharType="separate"/>
            </w:r>
            <w:r w:rsid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>
              <w:rPr>
                <w:rFonts w:ascii="Cambria" w:hAnsi="Cambria"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D4494F" w:rsidRDefault="00D4494F" w:rsidP="00D4494F">
      <w:pPr>
        <w:rPr>
          <w:rFonts w:ascii="Cambria" w:hAnsi="Cambria"/>
          <w:b/>
          <w:sz w:val="28"/>
          <w:szCs w:val="24"/>
          <w:lang w:val="hr-HR"/>
        </w:rPr>
      </w:pPr>
    </w:p>
    <w:p w:rsidR="00D4494F" w:rsidRPr="00DB374D" w:rsidRDefault="00C4098C" w:rsidP="00D4494F">
      <w:pPr>
        <w:rPr>
          <w:rFonts w:ascii="Cambria" w:hAnsi="Cambria"/>
          <w:b/>
          <w:szCs w:val="24"/>
          <w:lang w:val="hr-HR"/>
        </w:rPr>
      </w:pPr>
      <w:r w:rsidRPr="00DB374D">
        <w:rPr>
          <w:rFonts w:ascii="Cambria" w:hAnsi="Cambria"/>
          <w:b/>
          <w:szCs w:val="24"/>
          <w:lang w:val="hr-HR"/>
        </w:rPr>
        <w:t>Refundacija troškova reprezentacije</w:t>
      </w:r>
    </w:p>
    <w:tbl>
      <w:tblPr>
        <w:tblStyle w:val="TableGrid"/>
        <w:tblW w:w="0" w:type="auto"/>
        <w:tblLook w:val="04A0"/>
      </w:tblPr>
      <w:tblGrid>
        <w:gridCol w:w="4219"/>
        <w:gridCol w:w="5634"/>
      </w:tblGrid>
      <w:tr w:rsidR="00C4098C" w:rsidRPr="00955F61" w:rsidTr="00A36C94">
        <w:tc>
          <w:tcPr>
            <w:tcW w:w="9853" w:type="dxa"/>
            <w:gridSpan w:val="2"/>
            <w:shd w:val="clear" w:color="auto" w:fill="D9D9D9" w:themeFill="background1" w:themeFillShade="D9"/>
            <w:vAlign w:val="center"/>
          </w:tcPr>
          <w:p w:rsidR="00C4098C" w:rsidRPr="005F2B9A" w:rsidRDefault="00C4098C" w:rsidP="00DB374D">
            <w:pPr>
              <w:spacing w:before="120" w:after="120"/>
              <w:rPr>
                <w:rFonts w:ascii="Cambria" w:hAnsi="Cambria" w:cs="Calibri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Račun na koji je potrebno izvršiti refundaciju</w:t>
            </w:r>
            <w:r w:rsidR="00DB374D" w:rsidRPr="005F2B9A">
              <w:rPr>
                <w:rFonts w:ascii="Cambria" w:hAnsi="Cambria"/>
                <w:sz w:val="22"/>
                <w:szCs w:val="24"/>
                <w:lang w:val="hr-HR"/>
              </w:rPr>
              <w:t xml:space="preserve"> troškova refundacije:</w:t>
            </w:r>
          </w:p>
        </w:tc>
      </w:tr>
      <w:tr w:rsidR="00C4098C" w:rsidRPr="005F2B9A" w:rsidTr="007C4196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4098C" w:rsidRPr="005F2B9A" w:rsidRDefault="00C4098C" w:rsidP="00775FE8">
            <w:pPr>
              <w:spacing w:before="120" w:after="120"/>
              <w:jc w:val="right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Ime i prezime vlasnika računa:</w:t>
            </w:r>
          </w:p>
        </w:tc>
        <w:tc>
          <w:tcPr>
            <w:tcW w:w="5634" w:type="dxa"/>
            <w:vAlign w:val="center"/>
          </w:tcPr>
          <w:p w:rsidR="00C4098C" w:rsidRPr="005F2B9A" w:rsidRDefault="00816862" w:rsidP="00D44853">
            <w:pPr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098C" w:rsidRPr="005F2B9A">
              <w:rPr>
                <w:rFonts w:ascii="Cambria" w:hAnsi="Cambria"/>
                <w:sz w:val="22"/>
                <w:szCs w:val="24"/>
                <w:lang w:val="hr-HR"/>
              </w:rPr>
              <w:instrText xml:space="preserve"> FORMTEXT </w:instrTex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separate"/>
            </w:r>
            <w:r w:rsidR="00C4098C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C4098C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C4098C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C4098C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C4098C"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end"/>
            </w:r>
          </w:p>
        </w:tc>
      </w:tr>
      <w:tr w:rsidR="00C4098C" w:rsidRPr="005F2B9A" w:rsidTr="007C4196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4098C" w:rsidRPr="005F2B9A" w:rsidRDefault="00C4098C" w:rsidP="00775FE8">
            <w:pPr>
              <w:spacing w:before="120" w:after="120"/>
              <w:jc w:val="right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IBAN:</w:t>
            </w:r>
          </w:p>
        </w:tc>
        <w:tc>
          <w:tcPr>
            <w:tcW w:w="5634" w:type="dxa"/>
            <w:vAlign w:val="center"/>
          </w:tcPr>
          <w:p w:rsidR="00C4098C" w:rsidRPr="005F2B9A" w:rsidRDefault="00D805B0" w:rsidP="00D44853">
            <w:pPr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 xml:space="preserve">HR </w:t>
            </w:r>
            <w:r w:rsidR="00816862"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instrText xml:space="preserve"> FORMTEXT </w:instrText>
            </w:r>
            <w:r w:rsidR="00816862" w:rsidRPr="005F2B9A">
              <w:rPr>
                <w:rFonts w:ascii="Cambria" w:hAnsi="Cambria"/>
                <w:sz w:val="22"/>
                <w:szCs w:val="24"/>
                <w:lang w:val="hr-HR"/>
              </w:rPr>
            </w:r>
            <w:r w:rsidR="00816862"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separate"/>
            </w:r>
            <w:r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5F2B9A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816862" w:rsidRPr="005F2B9A">
              <w:rPr>
                <w:rFonts w:ascii="Cambria" w:hAnsi="Cambria"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D4494F" w:rsidRPr="005F2B9A" w:rsidRDefault="00D4494F" w:rsidP="00D4494F">
      <w:pPr>
        <w:rPr>
          <w:rFonts w:ascii="Cambria" w:hAnsi="Cambria"/>
          <w:sz w:val="22"/>
          <w:szCs w:val="24"/>
          <w:lang w:val="hr-HR"/>
        </w:rPr>
      </w:pPr>
    </w:p>
    <w:p w:rsidR="00D4494F" w:rsidRPr="005F2B9A" w:rsidRDefault="00DB374D" w:rsidP="00D4494F">
      <w:pPr>
        <w:tabs>
          <w:tab w:val="left" w:pos="5670"/>
          <w:tab w:val="right" w:leader="underscore" w:pos="9637"/>
        </w:tabs>
        <w:rPr>
          <w:rFonts w:ascii="Cambria" w:hAnsi="Cambria"/>
          <w:sz w:val="22"/>
          <w:szCs w:val="24"/>
          <w:lang w:val="hr-HR"/>
        </w:rPr>
      </w:pPr>
      <w:r w:rsidRPr="005F2B9A">
        <w:rPr>
          <w:rFonts w:ascii="Cambria" w:hAnsi="Cambria"/>
          <w:sz w:val="22"/>
          <w:szCs w:val="24"/>
          <w:lang w:val="hr-HR"/>
        </w:rPr>
        <w:t>Ob</w:t>
      </w:r>
      <w:r w:rsidR="00C4098C" w:rsidRPr="005F2B9A">
        <w:rPr>
          <w:rFonts w:ascii="Cambria" w:hAnsi="Cambria"/>
          <w:sz w:val="22"/>
          <w:szCs w:val="24"/>
          <w:lang w:val="hr-HR"/>
        </w:rPr>
        <w:t>vezni prilozi:</w:t>
      </w:r>
    </w:p>
    <w:p w:rsidR="00C4098C" w:rsidRPr="005F2B9A" w:rsidRDefault="00816862" w:rsidP="00DB374D">
      <w:pPr>
        <w:pStyle w:val="ListParagraph"/>
        <w:numPr>
          <w:ilvl w:val="0"/>
          <w:numId w:val="31"/>
        </w:numPr>
        <w:tabs>
          <w:tab w:val="left" w:pos="5670"/>
          <w:tab w:val="right" w:leader="underscore" w:pos="9637"/>
        </w:tabs>
        <w:rPr>
          <w:rFonts w:ascii="Cambria" w:hAnsi="Cambria"/>
          <w:sz w:val="22"/>
          <w:szCs w:val="24"/>
          <w:lang w:val="hr-HR"/>
        </w:rPr>
      </w:pPr>
      <w:r w:rsidRPr="005F2B9A">
        <w:rPr>
          <w:rFonts w:ascii="Cambria" w:hAnsi="Cambria" w:cs="Calibri"/>
          <w:sz w:val="22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B374D" w:rsidRPr="005F2B9A">
        <w:rPr>
          <w:rFonts w:ascii="Cambria" w:hAnsi="Cambria" w:cs="Calibri"/>
          <w:sz w:val="22"/>
          <w:szCs w:val="24"/>
          <w:lang w:val="hr-HR"/>
        </w:rPr>
        <w:instrText xml:space="preserve"> FORMCHECKBOX </w:instrText>
      </w:r>
      <w:r>
        <w:rPr>
          <w:rFonts w:ascii="Cambria" w:hAnsi="Cambria" w:cs="Calibri"/>
          <w:sz w:val="22"/>
          <w:szCs w:val="24"/>
          <w:lang w:val="hr-HR"/>
        </w:rPr>
      </w:r>
      <w:r>
        <w:rPr>
          <w:rFonts w:ascii="Cambria" w:hAnsi="Cambria" w:cs="Calibri"/>
          <w:sz w:val="22"/>
          <w:szCs w:val="24"/>
          <w:lang w:val="hr-HR"/>
        </w:rPr>
        <w:fldChar w:fldCharType="separate"/>
      </w:r>
      <w:r w:rsidRPr="005F2B9A">
        <w:rPr>
          <w:rFonts w:ascii="Cambria" w:hAnsi="Cambria" w:cs="Calibri"/>
          <w:sz w:val="22"/>
          <w:szCs w:val="24"/>
          <w:lang w:val="hr-HR"/>
        </w:rPr>
        <w:fldChar w:fldCharType="end"/>
      </w:r>
      <w:bookmarkEnd w:id="3"/>
      <w:r w:rsidR="00DB374D" w:rsidRPr="005F2B9A">
        <w:rPr>
          <w:rFonts w:ascii="Cambria" w:hAnsi="Cambria" w:cs="Calibri"/>
          <w:sz w:val="22"/>
          <w:szCs w:val="24"/>
          <w:lang w:val="hr-HR"/>
        </w:rPr>
        <w:t xml:space="preserve"> </w:t>
      </w:r>
      <w:r w:rsidR="00C4098C" w:rsidRPr="005F2B9A">
        <w:rPr>
          <w:rFonts w:ascii="Cambria" w:hAnsi="Cambria"/>
          <w:sz w:val="22"/>
          <w:szCs w:val="24"/>
          <w:lang w:val="hr-HR"/>
        </w:rPr>
        <w:t>Pozivnica i program događanja</w:t>
      </w:r>
    </w:p>
    <w:p w:rsidR="00851A63" w:rsidRPr="005F2B9A" w:rsidRDefault="00816862" w:rsidP="00DB374D">
      <w:pPr>
        <w:pStyle w:val="ListParagraph"/>
        <w:numPr>
          <w:ilvl w:val="0"/>
          <w:numId w:val="31"/>
        </w:numPr>
        <w:tabs>
          <w:tab w:val="right" w:leader="underscore" w:pos="9637"/>
        </w:tabs>
        <w:rPr>
          <w:rFonts w:ascii="Cambria" w:hAnsi="Cambria"/>
          <w:sz w:val="22"/>
          <w:szCs w:val="24"/>
          <w:lang w:val="hr-HR"/>
        </w:rPr>
      </w:pPr>
      <w:r w:rsidRPr="005F2B9A">
        <w:rPr>
          <w:rFonts w:ascii="Cambria" w:hAnsi="Cambria" w:cs="Calibri"/>
          <w:sz w:val="22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374D" w:rsidRPr="005F2B9A">
        <w:rPr>
          <w:rFonts w:ascii="Cambria" w:hAnsi="Cambria" w:cs="Calibri"/>
          <w:sz w:val="22"/>
          <w:szCs w:val="24"/>
          <w:lang w:val="hr-HR"/>
        </w:rPr>
        <w:instrText xml:space="preserve"> FORMCHECKBOX </w:instrText>
      </w:r>
      <w:r>
        <w:rPr>
          <w:rFonts w:ascii="Cambria" w:hAnsi="Cambria" w:cs="Calibri"/>
          <w:sz w:val="22"/>
          <w:szCs w:val="24"/>
          <w:lang w:val="hr-HR"/>
        </w:rPr>
      </w:r>
      <w:r>
        <w:rPr>
          <w:rFonts w:ascii="Cambria" w:hAnsi="Cambria" w:cs="Calibri"/>
          <w:sz w:val="22"/>
          <w:szCs w:val="24"/>
          <w:lang w:val="hr-HR"/>
        </w:rPr>
        <w:fldChar w:fldCharType="separate"/>
      </w:r>
      <w:r w:rsidRPr="005F2B9A">
        <w:rPr>
          <w:rFonts w:ascii="Cambria" w:hAnsi="Cambria" w:cs="Calibri"/>
          <w:sz w:val="22"/>
          <w:szCs w:val="24"/>
          <w:lang w:val="hr-HR"/>
        </w:rPr>
        <w:fldChar w:fldCharType="end"/>
      </w:r>
      <w:r w:rsidR="00DB374D" w:rsidRPr="005F2B9A">
        <w:rPr>
          <w:rFonts w:ascii="Cambria" w:hAnsi="Cambria" w:cs="Calibri"/>
          <w:sz w:val="22"/>
          <w:szCs w:val="24"/>
          <w:lang w:val="hr-HR"/>
        </w:rPr>
        <w:t xml:space="preserve"> </w:t>
      </w:r>
      <w:r w:rsidR="00D4494F" w:rsidRPr="005F2B9A">
        <w:rPr>
          <w:rFonts w:ascii="Cambria" w:hAnsi="Cambria"/>
          <w:sz w:val="22"/>
          <w:szCs w:val="24"/>
          <w:lang w:val="hr-HR"/>
        </w:rPr>
        <w:t xml:space="preserve">Popis osoba koje su ugošćivane </w:t>
      </w:r>
      <w:r w:rsidR="00D4494F" w:rsidRPr="005F2B9A">
        <w:rPr>
          <w:rFonts w:ascii="Cambria" w:hAnsi="Cambria"/>
          <w:i/>
          <w:sz w:val="22"/>
          <w:szCs w:val="24"/>
          <w:lang w:val="hr-HR"/>
        </w:rPr>
        <w:t>(djelatnici Fakulteta i gosti)</w:t>
      </w:r>
    </w:p>
    <w:p w:rsidR="00851A63" w:rsidRPr="005F2B9A" w:rsidRDefault="00816862" w:rsidP="00DB374D">
      <w:pPr>
        <w:pStyle w:val="ListParagraph"/>
        <w:numPr>
          <w:ilvl w:val="0"/>
          <w:numId w:val="31"/>
        </w:numPr>
        <w:tabs>
          <w:tab w:val="right" w:leader="underscore" w:pos="9637"/>
        </w:tabs>
        <w:rPr>
          <w:rFonts w:ascii="Cambria" w:hAnsi="Cambria"/>
          <w:sz w:val="22"/>
          <w:szCs w:val="24"/>
          <w:lang w:val="hr-HR"/>
        </w:rPr>
      </w:pPr>
      <w:r w:rsidRPr="005F2B9A">
        <w:rPr>
          <w:rFonts w:ascii="Cambria" w:hAnsi="Cambria" w:cs="Calibri"/>
          <w:sz w:val="22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374D" w:rsidRPr="005F2B9A">
        <w:rPr>
          <w:rFonts w:ascii="Cambria" w:hAnsi="Cambria" w:cs="Calibri"/>
          <w:sz w:val="22"/>
          <w:szCs w:val="24"/>
          <w:lang w:val="hr-HR"/>
        </w:rPr>
        <w:instrText xml:space="preserve"> FORMCHECKBOX </w:instrText>
      </w:r>
      <w:r>
        <w:rPr>
          <w:rFonts w:ascii="Cambria" w:hAnsi="Cambria" w:cs="Calibri"/>
          <w:sz w:val="22"/>
          <w:szCs w:val="24"/>
          <w:lang w:val="hr-HR"/>
        </w:rPr>
      </w:r>
      <w:r>
        <w:rPr>
          <w:rFonts w:ascii="Cambria" w:hAnsi="Cambria" w:cs="Calibri"/>
          <w:sz w:val="22"/>
          <w:szCs w:val="24"/>
          <w:lang w:val="hr-HR"/>
        </w:rPr>
        <w:fldChar w:fldCharType="separate"/>
      </w:r>
      <w:r w:rsidRPr="005F2B9A">
        <w:rPr>
          <w:rFonts w:ascii="Cambria" w:hAnsi="Cambria" w:cs="Calibri"/>
          <w:sz w:val="22"/>
          <w:szCs w:val="24"/>
          <w:lang w:val="hr-HR"/>
        </w:rPr>
        <w:fldChar w:fldCharType="end"/>
      </w:r>
      <w:r w:rsidR="00DB374D" w:rsidRPr="005F2B9A">
        <w:rPr>
          <w:rFonts w:ascii="Cambria" w:hAnsi="Cambria" w:cs="Calibri"/>
          <w:sz w:val="22"/>
          <w:szCs w:val="24"/>
          <w:lang w:val="hr-HR"/>
        </w:rPr>
        <w:t xml:space="preserve"> </w:t>
      </w:r>
      <w:r w:rsidR="00851A63" w:rsidRPr="005F2B9A">
        <w:rPr>
          <w:rFonts w:ascii="Cambria" w:hAnsi="Cambria"/>
          <w:sz w:val="22"/>
          <w:szCs w:val="24"/>
          <w:lang w:val="hr-HR"/>
        </w:rPr>
        <w:t>Računi</w:t>
      </w:r>
    </w:p>
    <w:p w:rsidR="00851A63" w:rsidRPr="005F2B9A" w:rsidRDefault="00851A63" w:rsidP="00D4494F">
      <w:pPr>
        <w:tabs>
          <w:tab w:val="right" w:leader="underscore" w:pos="9637"/>
        </w:tabs>
        <w:ind w:left="284" w:hanging="284"/>
        <w:rPr>
          <w:rFonts w:ascii="Cambria" w:hAnsi="Cambria"/>
          <w:sz w:val="22"/>
          <w:szCs w:val="24"/>
          <w:lang w:val="hr-HR"/>
        </w:rPr>
      </w:pPr>
    </w:p>
    <w:p w:rsidR="007C4196" w:rsidRPr="005F2B9A" w:rsidRDefault="007C4196" w:rsidP="00D4494F">
      <w:pPr>
        <w:tabs>
          <w:tab w:val="right" w:leader="underscore" w:pos="9637"/>
        </w:tabs>
        <w:ind w:left="284" w:hanging="284"/>
        <w:rPr>
          <w:rFonts w:ascii="Cambria" w:hAnsi="Cambria"/>
          <w:sz w:val="22"/>
          <w:szCs w:val="24"/>
          <w:lang w:val="hr-HR"/>
        </w:rPr>
      </w:pPr>
    </w:p>
    <w:p w:rsidR="00DB374D" w:rsidRPr="005F2B9A" w:rsidRDefault="00DB374D" w:rsidP="00D4494F">
      <w:pPr>
        <w:tabs>
          <w:tab w:val="right" w:leader="underscore" w:pos="9637"/>
        </w:tabs>
        <w:ind w:left="284" w:hanging="284"/>
        <w:rPr>
          <w:rFonts w:ascii="Cambria" w:hAnsi="Cambria"/>
          <w:sz w:val="22"/>
          <w:szCs w:val="24"/>
          <w:lang w:val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7"/>
        <w:gridCol w:w="3283"/>
      </w:tblGrid>
      <w:tr w:rsidR="00851A63" w:rsidRPr="005F2B9A" w:rsidTr="00DB374D">
        <w:trPr>
          <w:jc w:val="center"/>
        </w:trPr>
        <w:tc>
          <w:tcPr>
            <w:tcW w:w="3295" w:type="dxa"/>
            <w:vAlign w:val="center"/>
          </w:tcPr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b/>
                <w:sz w:val="22"/>
                <w:szCs w:val="24"/>
                <w:lang w:val="hr-HR"/>
              </w:rPr>
              <w:t>Podnositelj zahtjeva</w:t>
            </w: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851A63" w:rsidRPr="005F2B9A" w:rsidRDefault="00851A63" w:rsidP="00DB374D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____________________________</w:t>
            </w:r>
          </w:p>
        </w:tc>
        <w:tc>
          <w:tcPr>
            <w:tcW w:w="3296" w:type="dxa"/>
            <w:vAlign w:val="center"/>
          </w:tcPr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b/>
                <w:sz w:val="22"/>
                <w:szCs w:val="24"/>
                <w:lang w:val="hr-HR"/>
              </w:rPr>
              <w:t>Odobrava osoba odgovorna za financijsku karticu</w:t>
            </w: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DB374D" w:rsidRPr="005F2B9A" w:rsidRDefault="00DB374D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_______________________________</w:t>
            </w:r>
          </w:p>
        </w:tc>
        <w:tc>
          <w:tcPr>
            <w:tcW w:w="3296" w:type="dxa"/>
            <w:vAlign w:val="center"/>
          </w:tcPr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b/>
                <w:sz w:val="22"/>
                <w:szCs w:val="24"/>
                <w:lang w:val="hr-HR"/>
              </w:rPr>
              <w:t>Odobrava Dekan</w:t>
            </w: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851A63" w:rsidRPr="005F2B9A" w:rsidRDefault="00851A63" w:rsidP="00851A63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851A63" w:rsidRPr="005F2B9A" w:rsidRDefault="00851A63" w:rsidP="00DB374D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  <w:r w:rsidRPr="005F2B9A">
              <w:rPr>
                <w:rFonts w:ascii="Cambria" w:hAnsi="Cambria"/>
                <w:sz w:val="22"/>
                <w:szCs w:val="24"/>
                <w:lang w:val="hr-HR"/>
              </w:rPr>
              <w:t>____________________________</w:t>
            </w:r>
          </w:p>
        </w:tc>
      </w:tr>
    </w:tbl>
    <w:p w:rsidR="00851A63" w:rsidRPr="00D4494F" w:rsidRDefault="00851A63" w:rsidP="00D4494F">
      <w:pPr>
        <w:tabs>
          <w:tab w:val="right" w:leader="underscore" w:pos="9637"/>
        </w:tabs>
        <w:ind w:left="284" w:hanging="284"/>
        <w:rPr>
          <w:rFonts w:ascii="Cambria" w:hAnsi="Cambria"/>
          <w:szCs w:val="24"/>
          <w:lang w:val="hr-HR"/>
        </w:rPr>
      </w:pPr>
    </w:p>
    <w:p w:rsidR="00DB374D" w:rsidRPr="005F2B9A" w:rsidRDefault="00DB374D">
      <w:pPr>
        <w:widowControl/>
        <w:suppressAutoHyphens w:val="0"/>
        <w:rPr>
          <w:rFonts w:ascii="Cambria" w:hAnsi="Cambria"/>
          <w:sz w:val="22"/>
          <w:szCs w:val="24"/>
          <w:lang w:val="hr-HR"/>
        </w:rPr>
      </w:pPr>
    </w:p>
    <w:p w:rsidR="00DB374D" w:rsidRPr="005F2B9A" w:rsidRDefault="00DB374D" w:rsidP="00DB374D">
      <w:pPr>
        <w:rPr>
          <w:rFonts w:ascii="Cambria" w:hAnsi="Cambria"/>
          <w:sz w:val="22"/>
          <w:szCs w:val="24"/>
          <w:lang w:val="hr-HR"/>
        </w:rPr>
      </w:pPr>
      <w:r w:rsidRPr="005F2B9A">
        <w:rPr>
          <w:rFonts w:ascii="Cambria" w:hAnsi="Cambria"/>
          <w:sz w:val="22"/>
          <w:szCs w:val="24"/>
          <w:lang w:val="hr-HR"/>
        </w:rPr>
        <w:t xml:space="preserve">U Rijeci, </w:t>
      </w:r>
      <w:r w:rsidR="00816862" w:rsidRPr="005F2B9A">
        <w:rPr>
          <w:rFonts w:ascii="Cambria" w:hAnsi="Cambria"/>
          <w:sz w:val="22"/>
          <w:szCs w:val="24"/>
          <w:lang w:val="hr-HR"/>
        </w:rPr>
        <w:fldChar w:fldCharType="begin">
          <w:ffData>
            <w:name w:val="Text8"/>
            <w:enabled/>
            <w:calcOnExit w:val="0"/>
            <w:textInput>
              <w:type w:val="date"/>
              <w:format w:val="d.M.yyyy."/>
            </w:textInput>
          </w:ffData>
        </w:fldChar>
      </w:r>
      <w:bookmarkStart w:id="4" w:name="Text8"/>
      <w:r w:rsidR="002A2F6F" w:rsidRPr="005F2B9A">
        <w:rPr>
          <w:rFonts w:ascii="Cambria" w:hAnsi="Cambria"/>
          <w:sz w:val="22"/>
          <w:szCs w:val="24"/>
          <w:lang w:val="hr-HR"/>
        </w:rPr>
        <w:instrText xml:space="preserve"> FORMTEXT </w:instrText>
      </w:r>
      <w:r w:rsidR="00816862" w:rsidRPr="005F2B9A">
        <w:rPr>
          <w:rFonts w:ascii="Cambria" w:hAnsi="Cambria"/>
          <w:sz w:val="22"/>
          <w:szCs w:val="24"/>
          <w:lang w:val="hr-HR"/>
        </w:rPr>
      </w:r>
      <w:r w:rsidR="00816862" w:rsidRPr="005F2B9A">
        <w:rPr>
          <w:rFonts w:ascii="Cambria" w:hAnsi="Cambria"/>
          <w:sz w:val="22"/>
          <w:szCs w:val="24"/>
          <w:lang w:val="hr-HR"/>
        </w:rPr>
        <w:fldChar w:fldCharType="separate"/>
      </w:r>
      <w:r w:rsidR="002A2F6F" w:rsidRPr="005F2B9A">
        <w:rPr>
          <w:rFonts w:ascii="Cambria" w:hAnsi="Cambria"/>
          <w:noProof/>
          <w:sz w:val="22"/>
          <w:szCs w:val="24"/>
          <w:lang w:val="hr-HR"/>
        </w:rPr>
        <w:t> </w:t>
      </w:r>
      <w:r w:rsidR="002A2F6F" w:rsidRPr="005F2B9A">
        <w:rPr>
          <w:rFonts w:ascii="Cambria" w:hAnsi="Cambria"/>
          <w:noProof/>
          <w:sz w:val="22"/>
          <w:szCs w:val="24"/>
          <w:lang w:val="hr-HR"/>
        </w:rPr>
        <w:t> </w:t>
      </w:r>
      <w:r w:rsidR="002A2F6F" w:rsidRPr="005F2B9A">
        <w:rPr>
          <w:rFonts w:ascii="Cambria" w:hAnsi="Cambria"/>
          <w:noProof/>
          <w:sz w:val="22"/>
          <w:szCs w:val="24"/>
          <w:lang w:val="hr-HR"/>
        </w:rPr>
        <w:t> </w:t>
      </w:r>
      <w:r w:rsidR="002A2F6F" w:rsidRPr="005F2B9A">
        <w:rPr>
          <w:rFonts w:ascii="Cambria" w:hAnsi="Cambria"/>
          <w:noProof/>
          <w:sz w:val="22"/>
          <w:szCs w:val="24"/>
          <w:lang w:val="hr-HR"/>
        </w:rPr>
        <w:t> </w:t>
      </w:r>
      <w:r w:rsidR="002A2F6F" w:rsidRPr="005F2B9A">
        <w:rPr>
          <w:rFonts w:ascii="Cambria" w:hAnsi="Cambria"/>
          <w:noProof/>
          <w:sz w:val="22"/>
          <w:szCs w:val="24"/>
          <w:lang w:val="hr-HR"/>
        </w:rPr>
        <w:t> </w:t>
      </w:r>
      <w:r w:rsidR="00816862" w:rsidRPr="005F2B9A">
        <w:rPr>
          <w:rFonts w:ascii="Cambria" w:hAnsi="Cambria"/>
          <w:sz w:val="22"/>
          <w:szCs w:val="24"/>
          <w:lang w:val="hr-HR"/>
        </w:rPr>
        <w:fldChar w:fldCharType="end"/>
      </w:r>
      <w:bookmarkEnd w:id="4"/>
      <w:r w:rsidRPr="005F2B9A">
        <w:rPr>
          <w:rFonts w:ascii="Cambria" w:hAnsi="Cambria"/>
          <w:sz w:val="22"/>
          <w:szCs w:val="24"/>
          <w:lang w:val="hr-HR"/>
        </w:rPr>
        <w:t xml:space="preserve"> godine</w:t>
      </w:r>
    </w:p>
    <w:p w:rsidR="00DB374D" w:rsidRPr="005F2B9A" w:rsidRDefault="00DB374D">
      <w:pPr>
        <w:widowControl/>
        <w:suppressAutoHyphens w:val="0"/>
        <w:rPr>
          <w:rFonts w:ascii="Cambria" w:hAnsi="Cambria"/>
          <w:sz w:val="22"/>
          <w:szCs w:val="24"/>
          <w:lang w:val="hr-HR"/>
        </w:rPr>
      </w:pPr>
      <w:r w:rsidRPr="005F2B9A">
        <w:rPr>
          <w:rFonts w:ascii="Cambria" w:hAnsi="Cambria"/>
          <w:sz w:val="22"/>
          <w:szCs w:val="24"/>
          <w:lang w:val="hr-HR"/>
        </w:rPr>
        <w:br w:type="page"/>
      </w:r>
    </w:p>
    <w:p w:rsidR="00DB374D" w:rsidRDefault="00DB374D" w:rsidP="001D5317">
      <w:pPr>
        <w:widowControl/>
        <w:suppressAutoHyphens w:val="0"/>
        <w:jc w:val="both"/>
        <w:rPr>
          <w:rFonts w:asciiTheme="majorHAnsi" w:eastAsiaTheme="minorHAnsi" w:hAnsiTheme="majorHAnsi" w:cstheme="minorBidi"/>
          <w:sz w:val="22"/>
          <w:szCs w:val="24"/>
          <w:lang w:val="hr-HR" w:eastAsia="en-US"/>
        </w:rPr>
      </w:pPr>
    </w:p>
    <w:p w:rsidR="009B4BD3" w:rsidRDefault="009B4BD3" w:rsidP="009B4BD3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</w:p>
    <w:p w:rsidR="009B4BD3" w:rsidRPr="00E77091" w:rsidRDefault="009B4BD3" w:rsidP="009B4BD3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  <w:r w:rsidRPr="00E77091">
        <w:rPr>
          <w:rFonts w:ascii="Cambria" w:eastAsiaTheme="minorHAnsi" w:hAnsi="Cambria" w:cstheme="minorBidi"/>
          <w:sz w:val="22"/>
          <w:szCs w:val="24"/>
          <w:lang w:val="hr-HR" w:eastAsia="en-US"/>
        </w:rPr>
        <w:t>KLASA:</w:t>
      </w:r>
      <w:r>
        <w:rPr>
          <w:rFonts w:ascii="Cambria" w:eastAsiaTheme="minorHAnsi" w:hAnsi="Cambria" w:cstheme="minorBidi"/>
          <w:sz w:val="22"/>
          <w:szCs w:val="24"/>
          <w:lang w:val="hr-HR" w:eastAsia="en-US"/>
        </w:rPr>
        <w:t xml:space="preserve"> 121-01/19-01/54</w:t>
      </w:r>
    </w:p>
    <w:p w:rsidR="009B4BD3" w:rsidRPr="00E77091" w:rsidRDefault="009B4BD3" w:rsidP="009B4BD3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  <w:r w:rsidRPr="00E77091">
        <w:rPr>
          <w:rFonts w:ascii="Cambria" w:eastAsiaTheme="minorHAnsi" w:hAnsi="Cambria" w:cstheme="minorBidi"/>
          <w:sz w:val="22"/>
          <w:szCs w:val="24"/>
          <w:lang w:val="hr-HR" w:eastAsia="en-US"/>
        </w:rPr>
        <w:t>URBROJ:</w:t>
      </w:r>
      <w:r>
        <w:rPr>
          <w:rFonts w:ascii="Cambria" w:eastAsiaTheme="minorHAnsi" w:hAnsi="Cambria" w:cstheme="minorBidi"/>
          <w:sz w:val="22"/>
          <w:szCs w:val="24"/>
          <w:lang w:val="hr-HR" w:eastAsia="en-US"/>
        </w:rPr>
        <w:t xml:space="preserve"> 2170-24-01-19-1</w:t>
      </w:r>
    </w:p>
    <w:p w:rsidR="001D5317" w:rsidRPr="00DB374D" w:rsidRDefault="001D5317" w:rsidP="001D5317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</w:p>
    <w:p w:rsidR="001D5317" w:rsidRPr="00DB374D" w:rsidRDefault="00DB374D" w:rsidP="001D5317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  <w:r>
        <w:rPr>
          <w:rFonts w:ascii="Cambria" w:eastAsiaTheme="minorHAnsi" w:hAnsi="Cambria" w:cstheme="minorBidi"/>
          <w:sz w:val="22"/>
          <w:szCs w:val="24"/>
          <w:lang w:val="hr-HR" w:eastAsia="en-US"/>
        </w:rPr>
        <w:t>Rijeka, 1. veljače</w:t>
      </w:r>
      <w:r w:rsidR="001D5317" w:rsidRPr="00DB374D">
        <w:rPr>
          <w:rFonts w:ascii="Cambria" w:eastAsiaTheme="minorHAnsi" w:hAnsi="Cambria" w:cstheme="minorBidi"/>
          <w:sz w:val="22"/>
          <w:szCs w:val="24"/>
          <w:lang w:val="hr-HR" w:eastAsia="en-US"/>
        </w:rPr>
        <w:t xml:space="preserve"> 2019. godine</w:t>
      </w:r>
    </w:p>
    <w:p w:rsidR="001D5317" w:rsidRPr="00DB374D" w:rsidRDefault="001D5317" w:rsidP="001D5317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</w:p>
    <w:p w:rsidR="00DB374D" w:rsidRDefault="00DB374D" w:rsidP="001D5317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</w:p>
    <w:p w:rsidR="009B4BD3" w:rsidRPr="00DB374D" w:rsidRDefault="009B4BD3" w:rsidP="001D5317">
      <w:pPr>
        <w:widowControl/>
        <w:suppressAutoHyphens w:val="0"/>
        <w:jc w:val="both"/>
        <w:rPr>
          <w:rFonts w:ascii="Cambria" w:eastAsiaTheme="minorHAnsi" w:hAnsi="Cambria" w:cstheme="minorBidi"/>
          <w:sz w:val="22"/>
          <w:szCs w:val="24"/>
          <w:lang w:val="hr-HR" w:eastAsia="en-US"/>
        </w:rPr>
      </w:pPr>
    </w:p>
    <w:p w:rsidR="001D5317" w:rsidRPr="007C7085" w:rsidRDefault="001D5317" w:rsidP="001D5317">
      <w:pPr>
        <w:widowControl/>
        <w:suppressAutoHyphens w:val="0"/>
        <w:jc w:val="center"/>
        <w:rPr>
          <w:rFonts w:ascii="Cambria" w:eastAsiaTheme="minorHAnsi" w:hAnsi="Cambria" w:cstheme="minorBidi"/>
          <w:b/>
          <w:sz w:val="28"/>
          <w:szCs w:val="28"/>
          <w:lang w:val="hr-HR" w:eastAsia="en-US"/>
        </w:rPr>
      </w:pPr>
      <w:r w:rsidRPr="007C7085">
        <w:rPr>
          <w:rFonts w:ascii="Cambria" w:eastAsiaTheme="minorHAnsi" w:hAnsi="Cambria" w:cstheme="minorBidi"/>
          <w:b/>
          <w:sz w:val="28"/>
          <w:szCs w:val="28"/>
          <w:lang w:val="hr-HR" w:eastAsia="en-US"/>
        </w:rPr>
        <w:t>N A P U T A K</w:t>
      </w:r>
    </w:p>
    <w:p w:rsidR="001D5317" w:rsidRPr="007C7085" w:rsidRDefault="001D5317" w:rsidP="001D5317">
      <w:pPr>
        <w:widowControl/>
        <w:suppressAutoHyphens w:val="0"/>
        <w:jc w:val="center"/>
        <w:rPr>
          <w:rFonts w:ascii="Cambria" w:eastAsiaTheme="minorHAnsi" w:hAnsi="Cambria" w:cstheme="minorBidi"/>
          <w:b/>
          <w:sz w:val="28"/>
          <w:szCs w:val="28"/>
          <w:lang w:val="hr-HR" w:eastAsia="en-US"/>
        </w:rPr>
      </w:pPr>
      <w:r w:rsidRPr="007C7085">
        <w:rPr>
          <w:rFonts w:ascii="Cambria" w:eastAsiaTheme="minorHAnsi" w:hAnsi="Cambria" w:cstheme="minorBidi"/>
          <w:b/>
          <w:sz w:val="28"/>
          <w:szCs w:val="28"/>
          <w:lang w:val="hr-HR" w:eastAsia="en-US"/>
        </w:rPr>
        <w:t>O KORIŠTENJU FINANCIJSKIH SREDSTAVA ZA REPREZENTACIJU</w:t>
      </w:r>
    </w:p>
    <w:p w:rsidR="00743328" w:rsidRPr="007C7085" w:rsidRDefault="00743328" w:rsidP="00743328">
      <w:pPr>
        <w:tabs>
          <w:tab w:val="left" w:pos="6237"/>
        </w:tabs>
        <w:rPr>
          <w:rFonts w:ascii="Cambria" w:hAnsi="Cambria"/>
          <w:b/>
          <w:sz w:val="22"/>
          <w:szCs w:val="24"/>
          <w:lang w:val="hr-HR"/>
        </w:rPr>
      </w:pPr>
    </w:p>
    <w:p w:rsidR="00DB374D" w:rsidRPr="007C7085" w:rsidRDefault="00DB374D" w:rsidP="00743328">
      <w:pPr>
        <w:tabs>
          <w:tab w:val="left" w:pos="6237"/>
        </w:tabs>
        <w:rPr>
          <w:rFonts w:ascii="Cambria" w:hAnsi="Cambria"/>
          <w:b/>
          <w:sz w:val="22"/>
          <w:szCs w:val="24"/>
          <w:lang w:val="hr-HR"/>
        </w:rPr>
      </w:pPr>
    </w:p>
    <w:p w:rsidR="001D5317" w:rsidRPr="007C7085" w:rsidRDefault="001D5317" w:rsidP="007375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Reprezentacija podrazumijeva pravo na korištenje financijskih sredstava za prigodno darivanje i ugošćavanje poslovnih partnera te gostiju Fakulteta.</w:t>
      </w:r>
    </w:p>
    <w:p w:rsidR="001D5317" w:rsidRPr="007C7085" w:rsidRDefault="001D5317" w:rsidP="001D5317">
      <w:pPr>
        <w:widowControl/>
        <w:suppressAutoHyphens w:val="0"/>
        <w:jc w:val="both"/>
        <w:rPr>
          <w:rFonts w:ascii="Cambria" w:eastAsia="Calibri" w:hAnsi="Cambria" w:cs="Arial"/>
          <w:b/>
          <w:sz w:val="22"/>
          <w:szCs w:val="24"/>
          <w:lang w:val="hr-HR" w:eastAsia="en-US"/>
        </w:rPr>
      </w:pPr>
    </w:p>
    <w:p w:rsidR="001D5317" w:rsidRPr="007C7085" w:rsidRDefault="001D5317" w:rsidP="007375E3">
      <w:pPr>
        <w:widowControl/>
        <w:suppressAutoHyphens w:val="0"/>
        <w:ind w:firstLine="72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Poslovnim partnerima smatraju se osobe s kojima postoji poslovni odnos ili se očekuje da će se takav odnos uspostaviti.</w:t>
      </w:r>
    </w:p>
    <w:p w:rsidR="001D5317" w:rsidRPr="007C7085" w:rsidRDefault="001D5317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</w:p>
    <w:p w:rsidR="001D5317" w:rsidRPr="007C7085" w:rsidRDefault="001D5317" w:rsidP="007375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Opravdanim </w:t>
      </w:r>
      <w:r w:rsidR="006C1346" w:rsidRPr="007C7085">
        <w:rPr>
          <w:rFonts w:ascii="Cambria" w:eastAsia="Calibri" w:hAnsi="Cambria" w:cs="Arial"/>
          <w:sz w:val="22"/>
          <w:szCs w:val="24"/>
          <w:lang w:val="hr-HR" w:eastAsia="en-US"/>
        </w:rPr>
        <w:t>troškovima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</w:t>
      </w:r>
      <w:r w:rsidR="006C1346" w:rsidRPr="007C7085">
        <w:rPr>
          <w:rFonts w:ascii="Cambria" w:eastAsia="Calibri" w:hAnsi="Cambria" w:cs="Arial"/>
          <w:sz w:val="22"/>
          <w:szCs w:val="24"/>
          <w:lang w:val="hr-HR" w:eastAsia="en-US"/>
        </w:rPr>
        <w:t>reprezentacije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smatraju se troškovi:</w:t>
      </w:r>
    </w:p>
    <w:p w:rsidR="001D5317" w:rsidRPr="007C7085" w:rsidRDefault="001D5317" w:rsidP="00234964">
      <w:pPr>
        <w:pStyle w:val="ListParagraph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ugostiteljskih usluga (hrana i piće), </w:t>
      </w:r>
    </w:p>
    <w:p w:rsidR="001D5317" w:rsidRPr="007C7085" w:rsidRDefault="001D5317" w:rsidP="00234964">
      <w:pPr>
        <w:pStyle w:val="ListParagraph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nabave prigodnih poklona i namirnica, </w:t>
      </w:r>
    </w:p>
    <w:p w:rsidR="001D5317" w:rsidRPr="007C7085" w:rsidRDefault="001D5317" w:rsidP="00234964">
      <w:pPr>
        <w:pStyle w:val="ListParagraph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koji nastaju u svezi s darivanjem i ugošćavanjem poslovnih partnera i gostiju Fakulteta.</w:t>
      </w:r>
    </w:p>
    <w:p w:rsidR="001D5317" w:rsidRPr="007C7085" w:rsidRDefault="001D5317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</w:p>
    <w:p w:rsidR="001D5317" w:rsidRPr="007C7085" w:rsidRDefault="007375E3" w:rsidP="007375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eastAsia="Calibri" w:hAnsi="Cambria" w:cs="Arial"/>
          <w:b/>
          <w:i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b/>
          <w:i/>
          <w:sz w:val="22"/>
          <w:szCs w:val="24"/>
          <w:lang w:val="hr-HR" w:eastAsia="en-US"/>
        </w:rPr>
        <w:t>Ugostiteljske usluge</w:t>
      </w:r>
    </w:p>
    <w:p w:rsidR="007375E3" w:rsidRPr="007C7085" w:rsidRDefault="007375E3" w:rsidP="007375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Financijska s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redstva za reprezentaciju 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u svrhu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podmi</w:t>
      </w:r>
      <w:r w:rsidR="00234964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renja troškova 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>ugostiteljskih usluga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uključuju troškove 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>domjenka, poslovnog ručka, večere ili cateringa koji se organiziraju za: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</w:t>
      </w:r>
    </w:p>
    <w:p w:rsidR="007375E3" w:rsidRPr="007C7085" w:rsidRDefault="001D5317" w:rsidP="00234964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sudionike sastanka s poslovnim partnerima i gostima Fakulteta koji imaju poseban značaj za poslovanje Fakulteta</w:t>
      </w:r>
    </w:p>
    <w:p w:rsidR="001D5317" w:rsidRPr="007C7085" w:rsidRDefault="001D5317" w:rsidP="00234964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uzvanike na prigodnom obilježavanju blagdana, obljetnica, manifestacija i drugih važnih događaja, konferencija, međunarodnih sastanaka, potpisivanja značajnijih ugovora te drugih protokolarnih događanja u organizaciji Fakulteta</w:t>
      </w:r>
      <w:r w:rsidR="007375E3" w:rsidRPr="007C7085">
        <w:rPr>
          <w:rFonts w:ascii="Cambria" w:eastAsia="Calibri" w:hAnsi="Cambria" w:cs="Arial"/>
          <w:sz w:val="22"/>
          <w:szCs w:val="24"/>
          <w:lang w:val="hr-HR" w:eastAsia="en-US"/>
        </w:rPr>
        <w:t>.</w:t>
      </w:r>
    </w:p>
    <w:p w:rsidR="001D5317" w:rsidRPr="007C7085" w:rsidRDefault="001D5317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</w:p>
    <w:p w:rsidR="007375E3" w:rsidRPr="007C7085" w:rsidRDefault="007375E3" w:rsidP="007375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eastAsia="Calibri" w:hAnsi="Cambria" w:cs="Arial"/>
          <w:b/>
          <w:i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b/>
          <w:i/>
          <w:sz w:val="22"/>
          <w:szCs w:val="24"/>
          <w:lang w:val="hr-HR" w:eastAsia="en-US"/>
        </w:rPr>
        <w:t>Prigodni pokloni i namirnice</w:t>
      </w:r>
    </w:p>
    <w:p w:rsidR="00234964" w:rsidRPr="007C7085" w:rsidRDefault="007375E3" w:rsidP="0023496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Financijska s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>redstva za reprezentaciju mogu se koristiti za nabavu</w:t>
      </w:r>
      <w:r w:rsidR="00234964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prigodnih 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>poklona u povodu obilježavanja blagdana, obljetnica, manifestacija, međunarodnih sastanaka, svečanih sjednica, primanja te drugih važnih poslovnih događaja u okviru obavljanja protokolarnih aktivnosti Fakulteta</w:t>
      </w:r>
      <w:r w:rsidR="00234964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. </w:t>
      </w:r>
    </w:p>
    <w:p w:rsidR="001D5317" w:rsidRPr="007C7085" w:rsidRDefault="00234964" w:rsidP="0023496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Financijska sredstva za reprezentaciju mogu se koristiti u svrhu nabave 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namirnica koje se pripremaju za sastanke s poslovnim partnerima i gostima 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Fakulteta, a 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>koji se organiziraju u poslovnim prostorijama Fakulteta</w:t>
      </w:r>
    </w:p>
    <w:p w:rsidR="001D5317" w:rsidRPr="007C7085" w:rsidRDefault="001D5317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</w:p>
    <w:p w:rsidR="006207AD" w:rsidRPr="007C7085" w:rsidRDefault="006207AD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</w:p>
    <w:p w:rsidR="001D5317" w:rsidRPr="007C7085" w:rsidRDefault="006207AD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Kao dokaz 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>za ovjeru računa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opravdanih troškova reprezentacije potrebno je dostaviti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 izvještaj o obavljenoj usluzi čiji je sadržaj propisan </w:t>
      </w:r>
      <w:r w:rsidR="00DB374D" w:rsidRPr="007C7085">
        <w:rPr>
          <w:rFonts w:ascii="Cambria" w:eastAsia="Calibri" w:hAnsi="Cambria" w:cs="Arial"/>
          <w:sz w:val="22"/>
          <w:szCs w:val="24"/>
          <w:lang w:val="hr-HR" w:eastAsia="en-US"/>
        </w:rPr>
        <w:t>Z</w:t>
      </w:r>
      <w:r w:rsidR="00DB374D" w:rsidRPr="007C7085">
        <w:rPr>
          <w:rFonts w:ascii="Cambria" w:eastAsia="Calibri" w:hAnsi="Cambria" w:cs="Arial"/>
          <w:i/>
          <w:sz w:val="22"/>
          <w:szCs w:val="24"/>
          <w:lang w:val="hr-HR" w:eastAsia="en-US"/>
        </w:rPr>
        <w:t xml:space="preserve">ahtjevom za isplatu troškova reprezentacije </w:t>
      </w:r>
      <w:r w:rsidR="00234964" w:rsidRPr="007C7085">
        <w:rPr>
          <w:rFonts w:ascii="Cambria" w:eastAsia="Calibri" w:hAnsi="Cambria" w:cs="Arial"/>
          <w:i/>
          <w:sz w:val="22"/>
          <w:szCs w:val="24"/>
          <w:lang w:val="hr-HR" w:eastAsia="en-US"/>
        </w:rPr>
        <w:t>(</w:t>
      </w:r>
      <w:r w:rsidR="001D5317" w:rsidRPr="007C7085">
        <w:rPr>
          <w:rFonts w:ascii="Cambria" w:eastAsia="Calibri" w:hAnsi="Cambria" w:cs="Arial"/>
          <w:i/>
          <w:sz w:val="22"/>
          <w:szCs w:val="24"/>
          <w:lang w:val="hr-HR" w:eastAsia="en-US"/>
        </w:rPr>
        <w:t>ugošćavanja</w:t>
      </w:r>
      <w:r w:rsidR="00234964" w:rsidRPr="007C7085">
        <w:rPr>
          <w:rFonts w:ascii="Cambria" w:eastAsia="Calibri" w:hAnsi="Cambria" w:cs="Arial"/>
          <w:i/>
          <w:sz w:val="22"/>
          <w:szCs w:val="24"/>
          <w:lang w:val="hr-HR" w:eastAsia="en-US"/>
        </w:rPr>
        <w:t>)</w:t>
      </w:r>
      <w:r w:rsidR="00234964" w:rsidRPr="007C7085">
        <w:rPr>
          <w:rFonts w:ascii="Cambria" w:eastAsia="Calibri" w:hAnsi="Cambria" w:cs="Arial"/>
          <w:sz w:val="22"/>
          <w:szCs w:val="24"/>
          <w:lang w:val="hr-HR" w:eastAsia="en-US"/>
        </w:rPr>
        <w:t>.</w:t>
      </w:r>
    </w:p>
    <w:p w:rsidR="006207AD" w:rsidRDefault="006207AD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</w:p>
    <w:p w:rsidR="009B4BD3" w:rsidRPr="007C7085" w:rsidRDefault="009B4BD3" w:rsidP="001D531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</w:p>
    <w:p w:rsidR="001D5317" w:rsidRPr="007C7085" w:rsidRDefault="006C1346" w:rsidP="006207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4"/>
          <w:lang w:val="hr-HR" w:eastAsia="en-US"/>
        </w:rPr>
      </w:pP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Neopravdanim t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roškovima reprezentacije smatraju se 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troškovi ugostiteljskih usluga (osim vode, kave, čaja i sokova), nabave poklona i namirnica, smještaja, rekreacije i sl. za zaposlenike Fakulteta tijekom događanja na kojima nisu prisutni poslovni partneri i</w:t>
      </w:r>
      <w:r w:rsidR="00C7422D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li gosti te nije ispunjen </w:t>
      </w:r>
      <w:r w:rsidRPr="007C7085">
        <w:rPr>
          <w:rFonts w:ascii="Cambria" w:eastAsia="Calibri" w:hAnsi="Cambria" w:cs="Arial"/>
          <w:sz w:val="22"/>
          <w:szCs w:val="24"/>
          <w:lang w:val="hr-HR" w:eastAsia="en-US"/>
        </w:rPr>
        <w:t>opisan karakter reprezentacije</w:t>
      </w:r>
      <w:r w:rsidR="006207AD" w:rsidRPr="007C7085">
        <w:rPr>
          <w:rFonts w:ascii="Cambria" w:eastAsia="Calibri" w:hAnsi="Cambria" w:cs="Arial"/>
          <w:sz w:val="22"/>
          <w:szCs w:val="24"/>
          <w:lang w:val="hr-HR" w:eastAsia="en-US"/>
        </w:rPr>
        <w:t xml:space="preserve">. </w:t>
      </w:r>
      <w:r w:rsidR="001D5317" w:rsidRPr="007C7085">
        <w:rPr>
          <w:rFonts w:ascii="Cambria" w:eastAsia="Calibri" w:hAnsi="Cambria" w:cs="Arial"/>
          <w:sz w:val="22"/>
          <w:szCs w:val="24"/>
          <w:lang w:val="hr-HR" w:eastAsia="en-US"/>
        </w:rPr>
        <w:t>Navedeni izdaci, u tom slučaju, smatraju se primicima po osnovi nesamo</w:t>
      </w:r>
      <w:r w:rsidR="00C7422D" w:rsidRPr="007C7085">
        <w:rPr>
          <w:rFonts w:ascii="Cambria" w:eastAsia="Calibri" w:hAnsi="Cambria" w:cs="Arial"/>
          <w:sz w:val="22"/>
          <w:szCs w:val="24"/>
          <w:lang w:val="hr-HR" w:eastAsia="en-US"/>
        </w:rPr>
        <w:t>stalnoga rada u naravi (plaćom) i podliježu plaćanju poreza.</w:t>
      </w:r>
    </w:p>
    <w:p w:rsidR="001D5317" w:rsidRDefault="001D5317" w:rsidP="001D5317">
      <w:pPr>
        <w:tabs>
          <w:tab w:val="left" w:pos="6237"/>
        </w:tabs>
        <w:jc w:val="both"/>
        <w:rPr>
          <w:rFonts w:ascii="Cambria" w:hAnsi="Cambria"/>
          <w:b/>
          <w:sz w:val="22"/>
          <w:szCs w:val="24"/>
          <w:lang w:val="hr-HR"/>
        </w:rPr>
      </w:pPr>
    </w:p>
    <w:p w:rsidR="00914492" w:rsidRPr="007C7085" w:rsidRDefault="00914492" w:rsidP="001D5317">
      <w:pPr>
        <w:tabs>
          <w:tab w:val="left" w:pos="6237"/>
        </w:tabs>
        <w:jc w:val="both"/>
        <w:rPr>
          <w:rFonts w:ascii="Cambria" w:hAnsi="Cambria"/>
          <w:b/>
          <w:sz w:val="22"/>
          <w:szCs w:val="24"/>
          <w:lang w:val="hr-HR"/>
        </w:rPr>
      </w:pPr>
    </w:p>
    <w:sectPr w:rsidR="00914492" w:rsidRPr="007C7085" w:rsidSect="00A00DC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964" w:right="1134" w:bottom="1418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15" w:rsidRDefault="008B3015">
      <w:r>
        <w:separator/>
      </w:r>
    </w:p>
  </w:endnote>
  <w:endnote w:type="continuationSeparator" w:id="0">
    <w:p w:rsidR="008B3015" w:rsidRDefault="008B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B" w:rsidRDefault="00F02A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lang w:val="hr-HR"/>
      </w:rPr>
    </w:pPr>
  </w:p>
  <w:p w:rsidR="00425004" w:rsidRP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</w:rPr>
    </w:pPr>
    <w:r w:rsidRPr="00425004">
      <w:rPr>
        <w:rFonts w:ascii="Arial" w:hAnsi="Arial" w:cs="Arial"/>
        <w:sz w:val="20"/>
        <w:lang w:val="hr-HR"/>
      </w:rPr>
      <w:t xml:space="preserve">MB: 3368491   OIB: 70505505759   </w:t>
    </w:r>
    <w:r w:rsidR="00F66F0B">
      <w:rPr>
        <w:rFonts w:ascii="Arial" w:hAnsi="Arial" w:cs="Arial"/>
        <w:sz w:val="20"/>
        <w:lang w:val="hr-HR"/>
      </w:rPr>
      <w:t>IBAN: HR91</w:t>
    </w:r>
    <w:r w:rsidR="00F66F0B" w:rsidRPr="00425004">
      <w:rPr>
        <w:rFonts w:ascii="Arial" w:hAnsi="Arial" w:cs="Arial"/>
        <w:sz w:val="20"/>
        <w:lang w:val="hr-HR"/>
      </w:rPr>
      <w:t>23600001101536455</w:t>
    </w:r>
  </w:p>
  <w:p w:rsidR="00F02ADB" w:rsidRDefault="00F02ADB">
    <w:pPr>
      <w:pStyle w:val="Footer"/>
      <w:ind w:left="-1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15" w:rsidRDefault="008B3015">
      <w:r>
        <w:separator/>
      </w:r>
    </w:p>
  </w:footnote>
  <w:footnote w:type="continuationSeparator" w:id="0">
    <w:p w:rsidR="008B3015" w:rsidRDefault="008B3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B" w:rsidRDefault="00F02A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F02A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6" w:rsidRPr="00AC46B3" w:rsidRDefault="003F6966">
    <w:pPr>
      <w:pStyle w:val="Header"/>
      <w:rPr>
        <w:b/>
      </w:rPr>
    </w:pPr>
  </w:p>
  <w:p w:rsidR="002A1FEB" w:rsidRPr="00AC46B3" w:rsidRDefault="002A1FEB">
    <w:pPr>
      <w:pStyle w:val="Header"/>
      <w:rPr>
        <w:b/>
      </w:rPr>
    </w:pPr>
  </w:p>
  <w:tbl>
    <w:tblPr>
      <w:tblW w:w="0" w:type="auto"/>
      <w:tblLook w:val="01E0"/>
    </w:tblPr>
    <w:tblGrid>
      <w:gridCol w:w="1178"/>
      <w:gridCol w:w="3944"/>
      <w:gridCol w:w="4400"/>
    </w:tblGrid>
    <w:tr w:rsidR="003F6966" w:rsidRPr="00955F61" w:rsidTr="001B2FCA">
      <w:trPr>
        <w:trHeight w:val="288"/>
      </w:trPr>
      <w:tc>
        <w:tcPr>
          <w:tcW w:w="1178" w:type="dxa"/>
          <w:vMerge w:val="restart"/>
          <w:vAlign w:val="center"/>
        </w:tcPr>
        <w:p w:rsidR="003F6966" w:rsidRPr="00AC46B3" w:rsidRDefault="00955F61" w:rsidP="005E4330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5463" cy="774000"/>
                <wp:effectExtent l="19050" t="0" r="2687" b="0"/>
                <wp:docPr id="2" name="Picture 1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ri - no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63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4" w:type="dxa"/>
          <w:gridSpan w:val="2"/>
        </w:tcPr>
        <w:p w:rsidR="003F6966" w:rsidRPr="00AC46B3" w:rsidRDefault="003F6966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S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V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Č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L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Š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T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R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="001B2FCA"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J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C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</w:p>
      </w:tc>
    </w:tr>
    <w:tr w:rsidR="003F6966" w:rsidRPr="00AC46B3" w:rsidTr="001B2FCA">
      <w:trPr>
        <w:trHeight w:val="615"/>
      </w:trPr>
      <w:tc>
        <w:tcPr>
          <w:tcW w:w="1178" w:type="dxa"/>
          <w:vMerge/>
        </w:tcPr>
        <w:p w:rsidR="003F6966" w:rsidRPr="00AC46B3" w:rsidRDefault="003F6966" w:rsidP="005E4330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344" w:type="dxa"/>
          <w:gridSpan w:val="2"/>
          <w:vAlign w:val="center"/>
        </w:tcPr>
        <w:p w:rsidR="003F6966" w:rsidRPr="00AC46B3" w:rsidRDefault="003F6966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sz w:val="28"/>
              <w:lang w:val="hr-HR"/>
            </w:rPr>
          </w:pPr>
          <w:r w:rsidRPr="00AC46B3">
            <w:rPr>
              <w:rFonts w:ascii="Times New Roman" w:hAnsi="Times New Roman"/>
              <w:b/>
              <w:sz w:val="28"/>
              <w:lang w:val="hr-HR"/>
            </w:rPr>
            <w:t>Filozofski</w:t>
          </w:r>
          <w:r w:rsidR="00AC46B3" w:rsidRPr="00AC46B3">
            <w:rPr>
              <w:rFonts w:ascii="Times New Roman" w:hAnsi="Times New Roman"/>
              <w:b/>
              <w:sz w:val="28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sz w:val="28"/>
              <w:lang w:val="hr-HR"/>
            </w:rPr>
            <w:t>f</w:t>
          </w:r>
          <w:r w:rsidR="00AC46B3">
            <w:rPr>
              <w:rFonts w:ascii="Times New Roman" w:hAnsi="Times New Roman"/>
              <w:b/>
              <w:sz w:val="28"/>
              <w:lang w:val="hr-HR"/>
            </w:rPr>
            <w:t>akultet</w:t>
          </w:r>
        </w:p>
        <w:p w:rsidR="001B2FCA" w:rsidRPr="00AC46B3" w:rsidRDefault="001B2FCA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</w:p>
      </w:tc>
    </w:tr>
    <w:tr w:rsidR="003F6966" w:rsidRPr="00955F61" w:rsidTr="001B2FCA">
      <w:trPr>
        <w:trHeight w:val="858"/>
      </w:trPr>
      <w:tc>
        <w:tcPr>
          <w:tcW w:w="1178" w:type="dxa"/>
          <w:vMerge/>
        </w:tcPr>
        <w:p w:rsidR="003F6966" w:rsidRPr="00AC46B3" w:rsidRDefault="003F6966" w:rsidP="005E4330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944" w:type="dxa"/>
        </w:tcPr>
        <w:p w:rsidR="003F6966" w:rsidRPr="00AC46B3" w:rsidRDefault="003F6966" w:rsidP="001B2FCA">
          <w:pPr>
            <w:tabs>
              <w:tab w:val="left" w:pos="2640"/>
            </w:tabs>
            <w:spacing w:before="60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Sveučilišna avenija 4</w:t>
          </w:r>
        </w:p>
        <w:p w:rsidR="003F6966" w:rsidRPr="00AC46B3" w:rsidRDefault="003F6966" w:rsidP="001B2FCA">
          <w:pPr>
            <w:tabs>
              <w:tab w:val="left" w:pos="2640"/>
            </w:tabs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51 000 Rijeka</w:t>
          </w:r>
        </w:p>
        <w:p w:rsidR="003F6966" w:rsidRPr="00AC46B3" w:rsidRDefault="003F6966" w:rsidP="001B2FCA">
          <w:pPr>
            <w:tabs>
              <w:tab w:val="left" w:pos="2640"/>
            </w:tabs>
            <w:spacing w:after="60"/>
            <w:rPr>
              <w:rFonts w:ascii="Times New Roman" w:hAnsi="Times New Roman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Hrvatska</w:t>
          </w:r>
        </w:p>
      </w:tc>
      <w:tc>
        <w:tcPr>
          <w:tcW w:w="4399" w:type="dxa"/>
        </w:tcPr>
        <w:p w:rsidR="001B2FCA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tel. (051) 265-600 (051) 265-602  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faks</w:t>
          </w:r>
          <w:r w:rsidR="00AC46B3">
            <w:rPr>
              <w:rFonts w:ascii="Times New Roman" w:hAnsi="Times New Roman"/>
              <w:sz w:val="18"/>
              <w:szCs w:val="18"/>
              <w:lang w:val="hr-HR"/>
            </w:rPr>
            <w:t>:</w:t>
          </w: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 (051) 216-099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e-adresa: dekanat@ffri.hr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mrežne stranice: http://www.ffri.uniri.hr</w:t>
          </w:r>
        </w:p>
      </w:tc>
    </w:tr>
  </w:tbl>
  <w:p w:rsidR="003F6966" w:rsidRPr="001D5317" w:rsidRDefault="003F6966" w:rsidP="002A1FE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F02ADB" w:rsidRPr="001D5317" w:rsidRDefault="00F02ADB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71BD0"/>
    <w:multiLevelType w:val="hybridMultilevel"/>
    <w:tmpl w:val="F46A2FC6"/>
    <w:lvl w:ilvl="0" w:tplc="A0D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F6A6A"/>
    <w:multiLevelType w:val="hybridMultilevel"/>
    <w:tmpl w:val="F7C86722"/>
    <w:lvl w:ilvl="0" w:tplc="EE68950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4747978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D4E8F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0F04D5"/>
    <w:multiLevelType w:val="hybridMultilevel"/>
    <w:tmpl w:val="8944720C"/>
    <w:lvl w:ilvl="0" w:tplc="344A6E9A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8BA7C8F"/>
    <w:multiLevelType w:val="hybridMultilevel"/>
    <w:tmpl w:val="A06A95D4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607B"/>
    <w:multiLevelType w:val="hybridMultilevel"/>
    <w:tmpl w:val="A002D3D2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7460E0"/>
    <w:multiLevelType w:val="hybridMultilevel"/>
    <w:tmpl w:val="9278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052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534AF7"/>
    <w:multiLevelType w:val="hybridMultilevel"/>
    <w:tmpl w:val="A9E40184"/>
    <w:lvl w:ilvl="0" w:tplc="B56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CC4A6F"/>
    <w:multiLevelType w:val="hybridMultilevel"/>
    <w:tmpl w:val="B7467220"/>
    <w:lvl w:ilvl="0" w:tplc="334687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80744"/>
    <w:multiLevelType w:val="hybridMultilevel"/>
    <w:tmpl w:val="C13C9788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F83704F"/>
    <w:multiLevelType w:val="hybridMultilevel"/>
    <w:tmpl w:val="8A964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6739"/>
    <w:multiLevelType w:val="hybridMultilevel"/>
    <w:tmpl w:val="61C8C8D4"/>
    <w:lvl w:ilvl="0" w:tplc="24A8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2410"/>
    <w:multiLevelType w:val="hybridMultilevel"/>
    <w:tmpl w:val="75CEBD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2128D8"/>
    <w:multiLevelType w:val="hybridMultilevel"/>
    <w:tmpl w:val="5D50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D5DC4"/>
    <w:multiLevelType w:val="hybridMultilevel"/>
    <w:tmpl w:val="486816D6"/>
    <w:lvl w:ilvl="0" w:tplc="92A69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7437E"/>
    <w:multiLevelType w:val="hybridMultilevel"/>
    <w:tmpl w:val="36EA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26EBD"/>
    <w:multiLevelType w:val="hybridMultilevel"/>
    <w:tmpl w:val="2764B282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E51F3"/>
    <w:multiLevelType w:val="hybridMultilevel"/>
    <w:tmpl w:val="A9943C3A"/>
    <w:lvl w:ilvl="0" w:tplc="30CAFC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F585D"/>
    <w:multiLevelType w:val="hybridMultilevel"/>
    <w:tmpl w:val="3ADEB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82546"/>
    <w:multiLevelType w:val="hybridMultilevel"/>
    <w:tmpl w:val="4EB022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EBA4B4C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91710"/>
    <w:multiLevelType w:val="hybridMultilevel"/>
    <w:tmpl w:val="617E7218"/>
    <w:lvl w:ilvl="0" w:tplc="3B16447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F5B9C"/>
    <w:multiLevelType w:val="hybridMultilevel"/>
    <w:tmpl w:val="6794059E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64983"/>
    <w:multiLevelType w:val="hybridMultilevel"/>
    <w:tmpl w:val="1654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43DB3"/>
    <w:multiLevelType w:val="hybridMultilevel"/>
    <w:tmpl w:val="8F5AF084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C78B9"/>
    <w:multiLevelType w:val="hybridMultilevel"/>
    <w:tmpl w:val="5824EEB0"/>
    <w:lvl w:ilvl="0" w:tplc="7B00277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E7B26"/>
    <w:multiLevelType w:val="hybridMultilevel"/>
    <w:tmpl w:val="482AD012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B7AB8"/>
    <w:multiLevelType w:val="hybridMultilevel"/>
    <w:tmpl w:val="28E8D74E"/>
    <w:lvl w:ilvl="0" w:tplc="502C1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27"/>
  </w:num>
  <w:num w:numId="27">
    <w:abstractNumId w:val="18"/>
  </w:num>
  <w:num w:numId="28">
    <w:abstractNumId w:val="20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737E"/>
    <w:rsid w:val="00003F56"/>
    <w:rsid w:val="00020562"/>
    <w:rsid w:val="00022306"/>
    <w:rsid w:val="00052AC2"/>
    <w:rsid w:val="0007699E"/>
    <w:rsid w:val="00077D3B"/>
    <w:rsid w:val="000931B0"/>
    <w:rsid w:val="000B5DB6"/>
    <w:rsid w:val="000C62DB"/>
    <w:rsid w:val="000D1556"/>
    <w:rsid w:val="000D3B9C"/>
    <w:rsid w:val="000E0DC5"/>
    <w:rsid w:val="000E4001"/>
    <w:rsid w:val="001027DD"/>
    <w:rsid w:val="00113367"/>
    <w:rsid w:val="00113B9A"/>
    <w:rsid w:val="00121725"/>
    <w:rsid w:val="00124FCD"/>
    <w:rsid w:val="001326C3"/>
    <w:rsid w:val="001433F1"/>
    <w:rsid w:val="001454C1"/>
    <w:rsid w:val="001572F4"/>
    <w:rsid w:val="0016184A"/>
    <w:rsid w:val="001756D8"/>
    <w:rsid w:val="00176E54"/>
    <w:rsid w:val="00182B5A"/>
    <w:rsid w:val="00186CF6"/>
    <w:rsid w:val="001B2FCA"/>
    <w:rsid w:val="001C0965"/>
    <w:rsid w:val="001C4DC0"/>
    <w:rsid w:val="001D1869"/>
    <w:rsid w:val="001D5317"/>
    <w:rsid w:val="001D6A96"/>
    <w:rsid w:val="001E141F"/>
    <w:rsid w:val="001E2BEF"/>
    <w:rsid w:val="001E46DF"/>
    <w:rsid w:val="001E6DF1"/>
    <w:rsid w:val="001F7240"/>
    <w:rsid w:val="002147CD"/>
    <w:rsid w:val="00220B7B"/>
    <w:rsid w:val="00221B2F"/>
    <w:rsid w:val="002251E7"/>
    <w:rsid w:val="00230164"/>
    <w:rsid w:val="00230A39"/>
    <w:rsid w:val="00234964"/>
    <w:rsid w:val="0026026F"/>
    <w:rsid w:val="00264263"/>
    <w:rsid w:val="002675AD"/>
    <w:rsid w:val="00273227"/>
    <w:rsid w:val="00273613"/>
    <w:rsid w:val="002776C2"/>
    <w:rsid w:val="0028482E"/>
    <w:rsid w:val="00286AC4"/>
    <w:rsid w:val="00295ED9"/>
    <w:rsid w:val="002A1FEB"/>
    <w:rsid w:val="002A2F6F"/>
    <w:rsid w:val="002B3F26"/>
    <w:rsid w:val="002C5027"/>
    <w:rsid w:val="002C508B"/>
    <w:rsid w:val="002C7617"/>
    <w:rsid w:val="002D6284"/>
    <w:rsid w:val="002E1828"/>
    <w:rsid w:val="002F696D"/>
    <w:rsid w:val="00304D0B"/>
    <w:rsid w:val="00313C15"/>
    <w:rsid w:val="00314411"/>
    <w:rsid w:val="00317A2A"/>
    <w:rsid w:val="00320A45"/>
    <w:rsid w:val="003428B8"/>
    <w:rsid w:val="0035366E"/>
    <w:rsid w:val="0036623B"/>
    <w:rsid w:val="00366EDE"/>
    <w:rsid w:val="00373FEA"/>
    <w:rsid w:val="00383978"/>
    <w:rsid w:val="00385FB5"/>
    <w:rsid w:val="00390784"/>
    <w:rsid w:val="00393E94"/>
    <w:rsid w:val="003A2F49"/>
    <w:rsid w:val="003A4FEB"/>
    <w:rsid w:val="003A58DC"/>
    <w:rsid w:val="003B34A4"/>
    <w:rsid w:val="003C1F29"/>
    <w:rsid w:val="003C491E"/>
    <w:rsid w:val="003C695F"/>
    <w:rsid w:val="003D7AF8"/>
    <w:rsid w:val="003E45CA"/>
    <w:rsid w:val="003F6966"/>
    <w:rsid w:val="00416E2B"/>
    <w:rsid w:val="00417EC9"/>
    <w:rsid w:val="00417EF7"/>
    <w:rsid w:val="00425004"/>
    <w:rsid w:val="00472188"/>
    <w:rsid w:val="00497578"/>
    <w:rsid w:val="004C2DC2"/>
    <w:rsid w:val="004D6644"/>
    <w:rsid w:val="004E2C1D"/>
    <w:rsid w:val="005014D6"/>
    <w:rsid w:val="00504E92"/>
    <w:rsid w:val="00506328"/>
    <w:rsid w:val="005111F1"/>
    <w:rsid w:val="0052276C"/>
    <w:rsid w:val="00530110"/>
    <w:rsid w:val="0054582C"/>
    <w:rsid w:val="00545A22"/>
    <w:rsid w:val="00554BD2"/>
    <w:rsid w:val="0056035E"/>
    <w:rsid w:val="00565963"/>
    <w:rsid w:val="0056741F"/>
    <w:rsid w:val="00571100"/>
    <w:rsid w:val="00575790"/>
    <w:rsid w:val="00585661"/>
    <w:rsid w:val="00585FFC"/>
    <w:rsid w:val="005A2931"/>
    <w:rsid w:val="005B6F96"/>
    <w:rsid w:val="005C04DC"/>
    <w:rsid w:val="005D5DEB"/>
    <w:rsid w:val="005E4330"/>
    <w:rsid w:val="005F2B9A"/>
    <w:rsid w:val="00605E68"/>
    <w:rsid w:val="00610568"/>
    <w:rsid w:val="006111A5"/>
    <w:rsid w:val="006207AD"/>
    <w:rsid w:val="006303A6"/>
    <w:rsid w:val="006749B9"/>
    <w:rsid w:val="00681CE9"/>
    <w:rsid w:val="00685EE8"/>
    <w:rsid w:val="006A1F47"/>
    <w:rsid w:val="006C1346"/>
    <w:rsid w:val="006D2ED7"/>
    <w:rsid w:val="006E05FD"/>
    <w:rsid w:val="006E3839"/>
    <w:rsid w:val="006F6018"/>
    <w:rsid w:val="00704734"/>
    <w:rsid w:val="00705870"/>
    <w:rsid w:val="00706E2E"/>
    <w:rsid w:val="00717304"/>
    <w:rsid w:val="00725030"/>
    <w:rsid w:val="0072737E"/>
    <w:rsid w:val="007375E3"/>
    <w:rsid w:val="00743328"/>
    <w:rsid w:val="00744207"/>
    <w:rsid w:val="00744391"/>
    <w:rsid w:val="007454FE"/>
    <w:rsid w:val="00754062"/>
    <w:rsid w:val="00762677"/>
    <w:rsid w:val="00767A7F"/>
    <w:rsid w:val="007750A0"/>
    <w:rsid w:val="00775FE8"/>
    <w:rsid w:val="007976A6"/>
    <w:rsid w:val="007A0A58"/>
    <w:rsid w:val="007B53B4"/>
    <w:rsid w:val="007C0BC5"/>
    <w:rsid w:val="007C4196"/>
    <w:rsid w:val="007C4B46"/>
    <w:rsid w:val="007C7085"/>
    <w:rsid w:val="007C751C"/>
    <w:rsid w:val="007D41A7"/>
    <w:rsid w:val="007E3553"/>
    <w:rsid w:val="00804A49"/>
    <w:rsid w:val="008157C0"/>
    <w:rsid w:val="00816862"/>
    <w:rsid w:val="00833A4F"/>
    <w:rsid w:val="0084189B"/>
    <w:rsid w:val="00851A63"/>
    <w:rsid w:val="00867096"/>
    <w:rsid w:val="0088543B"/>
    <w:rsid w:val="0089773C"/>
    <w:rsid w:val="008A2478"/>
    <w:rsid w:val="008B3015"/>
    <w:rsid w:val="00905693"/>
    <w:rsid w:val="00914492"/>
    <w:rsid w:val="0092365E"/>
    <w:rsid w:val="00926613"/>
    <w:rsid w:val="009443E4"/>
    <w:rsid w:val="00955F61"/>
    <w:rsid w:val="00962E75"/>
    <w:rsid w:val="009652E6"/>
    <w:rsid w:val="00975F02"/>
    <w:rsid w:val="00984D21"/>
    <w:rsid w:val="00991A1A"/>
    <w:rsid w:val="00994215"/>
    <w:rsid w:val="009B4BD3"/>
    <w:rsid w:val="009C7A1F"/>
    <w:rsid w:val="009F7541"/>
    <w:rsid w:val="00A00DC5"/>
    <w:rsid w:val="00A052C1"/>
    <w:rsid w:val="00A145CC"/>
    <w:rsid w:val="00A47040"/>
    <w:rsid w:val="00A559E3"/>
    <w:rsid w:val="00A84A70"/>
    <w:rsid w:val="00A85895"/>
    <w:rsid w:val="00A90ED4"/>
    <w:rsid w:val="00A91FFA"/>
    <w:rsid w:val="00AA0DDD"/>
    <w:rsid w:val="00AC2D6D"/>
    <w:rsid w:val="00AC46B3"/>
    <w:rsid w:val="00AE4DA0"/>
    <w:rsid w:val="00AE4FA6"/>
    <w:rsid w:val="00AF59C7"/>
    <w:rsid w:val="00B03F2C"/>
    <w:rsid w:val="00B0614C"/>
    <w:rsid w:val="00B078B8"/>
    <w:rsid w:val="00B24756"/>
    <w:rsid w:val="00B35D46"/>
    <w:rsid w:val="00B45CED"/>
    <w:rsid w:val="00B60BCE"/>
    <w:rsid w:val="00B711B9"/>
    <w:rsid w:val="00B71CB3"/>
    <w:rsid w:val="00B76100"/>
    <w:rsid w:val="00B901A2"/>
    <w:rsid w:val="00BA5FF0"/>
    <w:rsid w:val="00BB2571"/>
    <w:rsid w:val="00BE4C49"/>
    <w:rsid w:val="00C4098C"/>
    <w:rsid w:val="00C40DD7"/>
    <w:rsid w:val="00C426D8"/>
    <w:rsid w:val="00C54F74"/>
    <w:rsid w:val="00C657BD"/>
    <w:rsid w:val="00C7422D"/>
    <w:rsid w:val="00C822F2"/>
    <w:rsid w:val="00C82D51"/>
    <w:rsid w:val="00C9169B"/>
    <w:rsid w:val="00C9342A"/>
    <w:rsid w:val="00C94D0E"/>
    <w:rsid w:val="00CA458C"/>
    <w:rsid w:val="00CB6184"/>
    <w:rsid w:val="00CB782F"/>
    <w:rsid w:val="00CC563F"/>
    <w:rsid w:val="00CD224E"/>
    <w:rsid w:val="00CD7A29"/>
    <w:rsid w:val="00CE1821"/>
    <w:rsid w:val="00D006E7"/>
    <w:rsid w:val="00D1574D"/>
    <w:rsid w:val="00D4494F"/>
    <w:rsid w:val="00D71FBD"/>
    <w:rsid w:val="00D72F7C"/>
    <w:rsid w:val="00D805B0"/>
    <w:rsid w:val="00D84C1A"/>
    <w:rsid w:val="00D84D96"/>
    <w:rsid w:val="00D950AB"/>
    <w:rsid w:val="00D972F7"/>
    <w:rsid w:val="00DA50A8"/>
    <w:rsid w:val="00DB374D"/>
    <w:rsid w:val="00DC604B"/>
    <w:rsid w:val="00DD06B6"/>
    <w:rsid w:val="00DD1463"/>
    <w:rsid w:val="00DD2814"/>
    <w:rsid w:val="00DD42D8"/>
    <w:rsid w:val="00DF1BD4"/>
    <w:rsid w:val="00E05AA3"/>
    <w:rsid w:val="00E1717D"/>
    <w:rsid w:val="00E201D2"/>
    <w:rsid w:val="00E224F6"/>
    <w:rsid w:val="00E30BE4"/>
    <w:rsid w:val="00E56549"/>
    <w:rsid w:val="00E65320"/>
    <w:rsid w:val="00E70DC7"/>
    <w:rsid w:val="00E8453E"/>
    <w:rsid w:val="00E85A5C"/>
    <w:rsid w:val="00EC6BCD"/>
    <w:rsid w:val="00EE0D55"/>
    <w:rsid w:val="00EE209C"/>
    <w:rsid w:val="00EE24FC"/>
    <w:rsid w:val="00EE6277"/>
    <w:rsid w:val="00EE6A6E"/>
    <w:rsid w:val="00EF3ABC"/>
    <w:rsid w:val="00EF7FF8"/>
    <w:rsid w:val="00F02ADB"/>
    <w:rsid w:val="00F04FC3"/>
    <w:rsid w:val="00F11B3E"/>
    <w:rsid w:val="00F144FB"/>
    <w:rsid w:val="00F37E46"/>
    <w:rsid w:val="00F40065"/>
    <w:rsid w:val="00F413D7"/>
    <w:rsid w:val="00F52387"/>
    <w:rsid w:val="00F551BD"/>
    <w:rsid w:val="00F66F0B"/>
    <w:rsid w:val="00F712E7"/>
    <w:rsid w:val="00F77F07"/>
    <w:rsid w:val="00F8562D"/>
    <w:rsid w:val="00F87336"/>
    <w:rsid w:val="00F902CE"/>
    <w:rsid w:val="00FA1894"/>
    <w:rsid w:val="00FA5565"/>
    <w:rsid w:val="00FB261C"/>
    <w:rsid w:val="00FB7DB3"/>
    <w:rsid w:val="00FC56A7"/>
    <w:rsid w:val="00FD546B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56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155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rsid w:val="000D155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D155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D1556"/>
  </w:style>
  <w:style w:type="character" w:customStyle="1" w:styleId="Absatz-Standardschriftart">
    <w:name w:val="Absatz-Standardschriftart"/>
    <w:rsid w:val="000D1556"/>
  </w:style>
  <w:style w:type="character" w:customStyle="1" w:styleId="WW-Absatz-Standardschriftart">
    <w:name w:val="WW-Absatz-Standardschriftart"/>
    <w:rsid w:val="000D1556"/>
  </w:style>
  <w:style w:type="character" w:customStyle="1" w:styleId="WW-Absatz-Standardschriftart1">
    <w:name w:val="WW-Absatz-Standardschriftart1"/>
    <w:rsid w:val="000D1556"/>
  </w:style>
  <w:style w:type="character" w:customStyle="1" w:styleId="WW-Absatz-Standardschriftart11">
    <w:name w:val="WW-Absatz-Standardschriftart11"/>
    <w:rsid w:val="000D1556"/>
  </w:style>
  <w:style w:type="character" w:customStyle="1" w:styleId="WW-Absatz-Standardschriftart111">
    <w:name w:val="WW-Absatz-Standardschriftart111"/>
    <w:rsid w:val="000D1556"/>
  </w:style>
  <w:style w:type="character" w:customStyle="1" w:styleId="WW-Absatz-Standardschriftart1111">
    <w:name w:val="WW-Absatz-Standardschriftart1111"/>
    <w:rsid w:val="000D1556"/>
  </w:style>
  <w:style w:type="character" w:customStyle="1" w:styleId="WW-Absatz-Standardschriftart11111">
    <w:name w:val="WW-Absatz-Standardschriftart11111"/>
    <w:rsid w:val="000D1556"/>
  </w:style>
  <w:style w:type="character" w:customStyle="1" w:styleId="WW-Absatz-Standardschriftart111111">
    <w:name w:val="WW-Absatz-Standardschriftart111111"/>
    <w:rsid w:val="000D1556"/>
  </w:style>
  <w:style w:type="character" w:customStyle="1" w:styleId="WW-Zadanifontodlomka">
    <w:name w:val="WW-Zadani font odlomka"/>
    <w:rsid w:val="000D1556"/>
  </w:style>
  <w:style w:type="character" w:customStyle="1" w:styleId="WW-Absatz-Standardschriftart1111111">
    <w:name w:val="WW-Absatz-Standardschriftart1111111"/>
    <w:rsid w:val="000D1556"/>
  </w:style>
  <w:style w:type="character" w:customStyle="1" w:styleId="WW-Absatz-Standardschriftart11111111">
    <w:name w:val="WW-Absatz-Standardschriftart11111111"/>
    <w:rsid w:val="000D1556"/>
  </w:style>
  <w:style w:type="character" w:customStyle="1" w:styleId="WW-Absatz-Standardschriftart111111111">
    <w:name w:val="WW-Absatz-Standardschriftart111111111"/>
    <w:rsid w:val="000D1556"/>
  </w:style>
  <w:style w:type="character" w:customStyle="1" w:styleId="WW-Absatz-Standardschriftart1111111111">
    <w:name w:val="WW-Absatz-Standardschriftart1111111111"/>
    <w:rsid w:val="000D1556"/>
  </w:style>
  <w:style w:type="character" w:customStyle="1" w:styleId="WW-Absatz-Standardschriftart11111111111">
    <w:name w:val="WW-Absatz-Standardschriftart11111111111"/>
    <w:rsid w:val="000D1556"/>
  </w:style>
  <w:style w:type="character" w:customStyle="1" w:styleId="WW-Absatz-Standardschriftart111111111111">
    <w:name w:val="WW-Absatz-Standardschriftart111111111111"/>
    <w:rsid w:val="000D1556"/>
  </w:style>
  <w:style w:type="character" w:customStyle="1" w:styleId="WW-Absatz-Standardschriftart1111111111111">
    <w:name w:val="WW-Absatz-Standardschriftart1111111111111"/>
    <w:rsid w:val="000D1556"/>
  </w:style>
  <w:style w:type="character" w:customStyle="1" w:styleId="WW-Absatz-Standardschriftart11111111111111">
    <w:name w:val="WW-Absatz-Standardschriftart11111111111111"/>
    <w:rsid w:val="000D1556"/>
  </w:style>
  <w:style w:type="character" w:customStyle="1" w:styleId="WW-Absatz-Standardschriftart111111111111111">
    <w:name w:val="WW-Absatz-Standardschriftart111111111111111"/>
    <w:rsid w:val="000D1556"/>
  </w:style>
  <w:style w:type="character" w:customStyle="1" w:styleId="WW-Zadanifontodlomka1">
    <w:name w:val="WW-Zadani font odlomka1"/>
    <w:rsid w:val="000D1556"/>
  </w:style>
  <w:style w:type="character" w:customStyle="1" w:styleId="WW-Absatz-Standardschriftart1111111111111111">
    <w:name w:val="WW-Absatz-Standardschriftart1111111111111111"/>
    <w:rsid w:val="000D1556"/>
  </w:style>
  <w:style w:type="character" w:customStyle="1" w:styleId="WW-Absatz-Standardschriftart11111111111111111">
    <w:name w:val="WW-Absatz-Standardschriftart11111111111111111"/>
    <w:rsid w:val="000D1556"/>
  </w:style>
  <w:style w:type="character" w:customStyle="1" w:styleId="WW-Absatz-Standardschriftart111111111111111111">
    <w:name w:val="WW-Absatz-Standardschriftart111111111111111111"/>
    <w:rsid w:val="000D1556"/>
  </w:style>
  <w:style w:type="character" w:customStyle="1" w:styleId="WW-Absatz-Standardschriftart1111111111111111111">
    <w:name w:val="WW-Absatz-Standardschriftart1111111111111111111"/>
    <w:rsid w:val="000D1556"/>
  </w:style>
  <w:style w:type="character" w:customStyle="1" w:styleId="WW-Absatz-Standardschriftart11111111111111111111">
    <w:name w:val="WW-Absatz-Standardschriftart11111111111111111111"/>
    <w:rsid w:val="000D1556"/>
  </w:style>
  <w:style w:type="character" w:customStyle="1" w:styleId="WW-Absatz-Standardschriftart111111111111111111111">
    <w:name w:val="WW-Absatz-Standardschriftart111111111111111111111"/>
    <w:rsid w:val="000D1556"/>
  </w:style>
  <w:style w:type="character" w:customStyle="1" w:styleId="WW-Absatz-Standardschriftart1111111111111111111111">
    <w:name w:val="WW-Absatz-Standardschriftart1111111111111111111111"/>
    <w:rsid w:val="000D1556"/>
  </w:style>
  <w:style w:type="character" w:customStyle="1" w:styleId="DefaultParagraphFont1">
    <w:name w:val="Default Paragraph Font1"/>
    <w:rsid w:val="000D1556"/>
  </w:style>
  <w:style w:type="character" w:customStyle="1" w:styleId="WW-Absatz-Standardschriftart11111111111111111111111">
    <w:name w:val="WW-Absatz-Standardschriftart11111111111111111111111"/>
    <w:rsid w:val="000D1556"/>
  </w:style>
  <w:style w:type="character" w:customStyle="1" w:styleId="WW-Absatz-Standardschriftart111111111111111111111111">
    <w:name w:val="WW-Absatz-Standardschriftart111111111111111111111111"/>
    <w:rsid w:val="000D1556"/>
  </w:style>
  <w:style w:type="character" w:customStyle="1" w:styleId="WW-Absatz-Standardschriftart1111111111111111111111111">
    <w:name w:val="WW-Absatz-Standardschriftart1111111111111111111111111"/>
    <w:rsid w:val="000D1556"/>
  </w:style>
  <w:style w:type="character" w:customStyle="1" w:styleId="WW-Absatz-Standardschriftart11111111111111111111111111">
    <w:name w:val="WW-Absatz-Standardschriftart11111111111111111111111111"/>
    <w:rsid w:val="000D1556"/>
  </w:style>
  <w:style w:type="character" w:customStyle="1" w:styleId="WW-Absatz-Standardschriftart111111111111111111111111111">
    <w:name w:val="WW-Absatz-Standardschriftart111111111111111111111111111"/>
    <w:rsid w:val="000D1556"/>
  </w:style>
  <w:style w:type="character" w:customStyle="1" w:styleId="WW-Absatz-Standardschriftart1111111111111111111111111111">
    <w:name w:val="WW-Absatz-Standardschriftart1111111111111111111111111111"/>
    <w:rsid w:val="000D1556"/>
  </w:style>
  <w:style w:type="character" w:customStyle="1" w:styleId="WW-Absatz-Standardschriftart11111111111111111111111111111">
    <w:name w:val="WW-Absatz-Standardschriftart11111111111111111111111111111"/>
    <w:rsid w:val="000D1556"/>
  </w:style>
  <w:style w:type="character" w:customStyle="1" w:styleId="WW-Zadanifontodlomka11">
    <w:name w:val="WW-Zadani font odlomka11"/>
    <w:rsid w:val="000D1556"/>
  </w:style>
  <w:style w:type="character" w:customStyle="1" w:styleId="WW-Zadanifontodlomka111">
    <w:name w:val="WW-Zadani font odlomka111"/>
    <w:rsid w:val="000D1556"/>
  </w:style>
  <w:style w:type="character" w:customStyle="1" w:styleId="WW-Absatz-Standardschriftart111111111111111111111111111111">
    <w:name w:val="WW-Absatz-Standardschriftart111111111111111111111111111111"/>
    <w:rsid w:val="000D1556"/>
  </w:style>
  <w:style w:type="character" w:customStyle="1" w:styleId="WW-Absatz-Standardschriftart1111111111111111111111111111111">
    <w:name w:val="WW-Absatz-Standardschriftart1111111111111111111111111111111"/>
    <w:rsid w:val="000D1556"/>
  </w:style>
  <w:style w:type="character" w:customStyle="1" w:styleId="WW-DefaultParagraphFont">
    <w:name w:val="WW-Default Paragraph Font"/>
    <w:rsid w:val="000D1556"/>
  </w:style>
  <w:style w:type="character" w:customStyle="1" w:styleId="WW-Absatz-Standardschriftart11111111111111111111111111111111">
    <w:name w:val="WW-Absatz-Standardschriftart11111111111111111111111111111111"/>
    <w:rsid w:val="000D1556"/>
  </w:style>
  <w:style w:type="character" w:customStyle="1" w:styleId="WW-DefaultParagraphFont1">
    <w:name w:val="WW-Default Paragraph Font1"/>
    <w:rsid w:val="000D1556"/>
  </w:style>
  <w:style w:type="character" w:customStyle="1" w:styleId="WW-DefaultParagraphFont11">
    <w:name w:val="WW-Default Paragraph Font11"/>
    <w:rsid w:val="000D1556"/>
  </w:style>
  <w:style w:type="character" w:customStyle="1" w:styleId="WW-DefaultParagraphFont111">
    <w:name w:val="WW-Default Paragraph Font111"/>
    <w:rsid w:val="000D1556"/>
  </w:style>
  <w:style w:type="character" w:customStyle="1" w:styleId="WW-DefaultParagraphFont1111">
    <w:name w:val="WW-Default Paragraph Font1111"/>
    <w:rsid w:val="000D1556"/>
  </w:style>
  <w:style w:type="character" w:customStyle="1" w:styleId="WW-DefaultParagraphFont11111">
    <w:name w:val="WW-Default Paragraph Font11111"/>
    <w:rsid w:val="000D1556"/>
  </w:style>
  <w:style w:type="character" w:customStyle="1" w:styleId="WW-DefaultParagraphFont111111">
    <w:name w:val="WW-Default Paragraph Font111111"/>
    <w:rsid w:val="000D1556"/>
  </w:style>
  <w:style w:type="character" w:customStyle="1" w:styleId="WW-Zadanifontodlomka1111">
    <w:name w:val="WW-Zadani font odlomka1111"/>
    <w:rsid w:val="000D1556"/>
  </w:style>
  <w:style w:type="character" w:styleId="Hyperlink">
    <w:name w:val="Hyperlink"/>
    <w:semiHidden/>
    <w:rsid w:val="000D1556"/>
    <w:rPr>
      <w:color w:val="0000FF"/>
      <w:u w:val="single"/>
    </w:rPr>
  </w:style>
  <w:style w:type="character" w:styleId="FollowedHyperlink">
    <w:name w:val="FollowedHyperlink"/>
    <w:semiHidden/>
    <w:rsid w:val="000D1556"/>
    <w:rPr>
      <w:color w:val="800000"/>
      <w:u w:val="single"/>
    </w:rPr>
  </w:style>
  <w:style w:type="character" w:customStyle="1" w:styleId="NumberingSymbols">
    <w:name w:val="Numbering Symbols"/>
    <w:rsid w:val="000D1556"/>
  </w:style>
  <w:style w:type="paragraph" w:customStyle="1" w:styleId="Heading">
    <w:name w:val="Heading"/>
    <w:basedOn w:val="Normal"/>
    <w:next w:val="BodyText"/>
    <w:rsid w:val="000D155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rsid w:val="000D1556"/>
    <w:pPr>
      <w:spacing w:after="120"/>
    </w:pPr>
  </w:style>
  <w:style w:type="paragraph" w:styleId="List">
    <w:name w:val="List"/>
    <w:basedOn w:val="BodyText"/>
    <w:semiHidden/>
    <w:rsid w:val="000D1556"/>
    <w:rPr>
      <w:rFonts w:cs="Tahoma"/>
    </w:rPr>
  </w:style>
  <w:style w:type="paragraph" w:customStyle="1" w:styleId="Caption1">
    <w:name w:val="Caption1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0D1556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rsid w:val="000D1556"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0D15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0D15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D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55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0D1556"/>
    <w:pPr>
      <w:suppressLineNumbers/>
    </w:pPr>
  </w:style>
  <w:style w:type="paragraph" w:customStyle="1" w:styleId="Naslovtablice">
    <w:name w:val="Naslov tablice"/>
    <w:basedOn w:val="Sadrajitablice"/>
    <w:rsid w:val="000D15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0D1556"/>
  </w:style>
  <w:style w:type="paragraph" w:customStyle="1" w:styleId="TableContents">
    <w:name w:val="Table Contents"/>
    <w:basedOn w:val="Normal"/>
    <w:rsid w:val="000D1556"/>
    <w:pPr>
      <w:suppressLineNumbers/>
    </w:pPr>
  </w:style>
  <w:style w:type="paragraph" w:customStyle="1" w:styleId="TableHeading">
    <w:name w:val="Table Heading"/>
    <w:basedOn w:val="TableContents"/>
    <w:rsid w:val="000D1556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C604B"/>
    <w:pPr>
      <w:ind w:left="720"/>
      <w:contextualSpacing/>
    </w:pPr>
  </w:style>
  <w:style w:type="paragraph" w:customStyle="1" w:styleId="Heading11">
    <w:name w:val="Heading 11"/>
    <w:basedOn w:val="Normal"/>
    <w:rsid w:val="00B45CED"/>
    <w:pPr>
      <w:widowControl/>
      <w:suppressAutoHyphens w:val="0"/>
      <w:jc w:val="center"/>
    </w:pPr>
    <w:rPr>
      <w:rFonts w:ascii="New York" w:eastAsia="Times New Roman" w:hAnsi="New York"/>
      <w:sz w:val="28"/>
      <w:lang w:val="en-US" w:eastAsia="en-US"/>
    </w:rPr>
  </w:style>
  <w:style w:type="paragraph" w:customStyle="1" w:styleId="Default">
    <w:name w:val="Default"/>
    <w:uiPriority w:val="99"/>
    <w:rsid w:val="00313C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4189B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Normal"/>
    <w:rsid w:val="0084189B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hr-HR" w:eastAsia="hr-HR"/>
    </w:rPr>
  </w:style>
  <w:style w:type="character" w:customStyle="1" w:styleId="bold">
    <w:name w:val="bold"/>
    <w:basedOn w:val="DefaultParagraphFont"/>
    <w:rsid w:val="001E141F"/>
  </w:style>
  <w:style w:type="paragraph" w:customStyle="1" w:styleId="tekst">
    <w:name w:val="tekst"/>
    <w:basedOn w:val="Normal"/>
    <w:rsid w:val="001E14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808285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1B2FCA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table" w:customStyle="1" w:styleId="TableGrid1">
    <w:name w:val="Table Grid1"/>
    <w:basedOn w:val="TableNormal"/>
    <w:next w:val="TableGrid"/>
    <w:uiPriority w:val="39"/>
    <w:rsid w:val="009144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Siniša Kušić</cp:lastModifiedBy>
  <cp:revision>17</cp:revision>
  <cp:lastPrinted>2019-02-15T11:35:00Z</cp:lastPrinted>
  <dcterms:created xsi:type="dcterms:W3CDTF">2019-02-01T11:52:00Z</dcterms:created>
  <dcterms:modified xsi:type="dcterms:W3CDTF">2019-03-09T23:44:00Z</dcterms:modified>
</cp:coreProperties>
</file>